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857F26" w14:paraId="621CB316" w14:textId="77777777" w:rsidTr="0063182A">
        <w:trPr>
          <w:trHeight w:val="1701"/>
        </w:trPr>
        <w:tc>
          <w:tcPr>
            <w:tcW w:w="9628" w:type="dxa"/>
          </w:tcPr>
          <w:p w14:paraId="10E026F9" w14:textId="77777777" w:rsidR="00A86F97" w:rsidRPr="00857F26" w:rsidRDefault="00A86F97" w:rsidP="0063182A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857F26">
              <w:rPr>
                <w:b/>
                <w:bCs/>
                <w:sz w:val="26"/>
                <w:szCs w:val="26"/>
              </w:rPr>
              <w:t>ВИКОНАВЧИЙ КОМІТЕТ</w:t>
            </w:r>
          </w:p>
          <w:p w14:paraId="0243E7B4" w14:textId="77777777" w:rsidR="00A86F97" w:rsidRPr="00857F26" w:rsidRDefault="00A86F97" w:rsidP="0063182A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857F26">
              <w:rPr>
                <w:b/>
                <w:bCs/>
                <w:sz w:val="26"/>
                <w:szCs w:val="26"/>
              </w:rPr>
              <w:t>ШЕПТИЦЬКОЇ МІСЬКОЇ РАДИ</w:t>
            </w:r>
          </w:p>
          <w:p w14:paraId="3DCA2ABE" w14:textId="2C3AF318" w:rsidR="0049721C" w:rsidRPr="00857F26" w:rsidRDefault="0049721C" w:rsidP="0063182A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857F26">
              <w:rPr>
                <w:b/>
                <w:bCs/>
                <w:sz w:val="26"/>
                <w:szCs w:val="26"/>
              </w:rPr>
              <w:t xml:space="preserve">Р І Ш Е Н </w:t>
            </w:r>
            <w:proofErr w:type="spellStart"/>
            <w:r w:rsidRPr="00857F26">
              <w:rPr>
                <w:b/>
                <w:bCs/>
                <w:sz w:val="26"/>
                <w:szCs w:val="26"/>
              </w:rPr>
              <w:t>Н</w:t>
            </w:r>
            <w:proofErr w:type="spellEnd"/>
            <w:r w:rsidRPr="00857F26">
              <w:rPr>
                <w:b/>
                <w:bCs/>
                <w:sz w:val="26"/>
                <w:szCs w:val="26"/>
              </w:rPr>
              <w:t xml:space="preserve"> Я</w:t>
            </w:r>
          </w:p>
          <w:p w14:paraId="4AA6B3F5" w14:textId="77777777" w:rsidR="00526D96" w:rsidRPr="00857F26" w:rsidRDefault="00526D96" w:rsidP="006318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:rsidRPr="00857F26" w14:paraId="6CD83E0B" w14:textId="77777777" w:rsidTr="00CD3E61">
              <w:trPr>
                <w:trHeight w:val="80"/>
              </w:trPr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44C20AA" w:rsidR="00092067" w:rsidRPr="00857F26" w:rsidRDefault="008F6319" w:rsidP="008F6319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21.04.2026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Pr="00857F26" w:rsidRDefault="00ED2329" w:rsidP="008F6319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57F2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857F26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7F92A27" w:rsidR="00092067" w:rsidRPr="00857F26" w:rsidRDefault="008F6319" w:rsidP="008F6319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                 </w:t>
                  </w:r>
                  <w:r w:rsidR="006B3F15" w:rsidRPr="00857F26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88</w:t>
                  </w:r>
                </w:p>
              </w:tc>
            </w:tr>
            <w:tr w:rsidR="00CD3E61" w:rsidRPr="00857F26" w14:paraId="7FBD5A96" w14:textId="77777777" w:rsidTr="00CD3E61">
              <w:trPr>
                <w:trHeight w:val="80"/>
              </w:trPr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4263E310" w14:textId="77777777" w:rsidR="00CD3E61" w:rsidRPr="00857F26" w:rsidRDefault="00CD3E61" w:rsidP="008F6319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</w:tcPr>
                <w:p w14:paraId="0D0AB84E" w14:textId="77777777" w:rsidR="00CD3E61" w:rsidRPr="00857F26" w:rsidRDefault="00CD3E61" w:rsidP="008F6319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6F4D337E" w14:textId="77777777" w:rsidR="00CD3E61" w:rsidRPr="00857F26" w:rsidRDefault="00CD3E61" w:rsidP="008F6319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2F522BBC" w:rsidR="00877261" w:rsidRPr="00857F26" w:rsidRDefault="00877261" w:rsidP="0063182A">
            <w:pPr>
              <w:jc w:val="center"/>
              <w:rPr>
                <w:sz w:val="26"/>
                <w:szCs w:val="26"/>
              </w:rPr>
            </w:pPr>
          </w:p>
        </w:tc>
      </w:tr>
    </w:tbl>
    <w:p w14:paraId="422EE903" w14:textId="77777777" w:rsidR="008C3BD4" w:rsidRPr="00857F26" w:rsidRDefault="003519DC" w:rsidP="00CD3E61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857F26">
        <w:rPr>
          <w:noProof/>
          <w:sz w:val="26"/>
          <w:szCs w:val="26"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2F42220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2E38" w:rsidRPr="00857F2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Про </w:t>
      </w:r>
      <w:proofErr w:type="spellStart"/>
      <w:r w:rsidR="00562E38" w:rsidRPr="00857F2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забезпечення</w:t>
      </w:r>
      <w:proofErr w:type="spellEnd"/>
      <w:r w:rsidR="008C3BD4" w:rsidRPr="00857F2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="008C3BD4" w:rsidRPr="00857F2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збереження</w:t>
      </w:r>
      <w:proofErr w:type="spellEnd"/>
    </w:p>
    <w:p w14:paraId="09197C39" w14:textId="557DC7C8" w:rsidR="00D262CA" w:rsidRPr="00857F26" w:rsidRDefault="00562E38" w:rsidP="00CD3E61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857F2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857F2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кабельних</w:t>
      </w:r>
      <w:proofErr w:type="spellEnd"/>
      <w:r w:rsidRPr="00857F2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857F2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ліній</w:t>
      </w:r>
      <w:proofErr w:type="spellEnd"/>
      <w:r w:rsidRPr="00857F2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857F2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ел</w:t>
      </w:r>
      <w:r w:rsidR="00F31DEB" w:rsidRPr="00857F2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е</w:t>
      </w:r>
      <w:r w:rsidRPr="00857F2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ктрозв'язку</w:t>
      </w:r>
      <w:proofErr w:type="spellEnd"/>
    </w:p>
    <w:p w14:paraId="31BF495C" w14:textId="77777777" w:rsidR="00D262CA" w:rsidRPr="00857F26" w:rsidRDefault="00D262CA" w:rsidP="00E14DB4">
      <w:pPr>
        <w:autoSpaceDE w:val="0"/>
        <w:autoSpaceDN w:val="0"/>
        <w:spacing w:after="0" w:line="120" w:lineRule="auto"/>
        <w:rPr>
          <w:rFonts w:eastAsia="Times New Roman" w:cs="Times New Roman"/>
          <w:sz w:val="26"/>
          <w:szCs w:val="26"/>
          <w:lang w:eastAsia="ru-RU"/>
        </w:rPr>
      </w:pPr>
      <w:r w:rsidRPr="00857F26">
        <w:rPr>
          <w:rFonts w:ascii="13" w:eastAsia="Times New Roman" w:hAnsi="13" w:cs="Times New Roman"/>
          <w:sz w:val="26"/>
          <w:szCs w:val="26"/>
          <w:lang w:eastAsia="ru-RU"/>
        </w:rPr>
        <w:tab/>
      </w:r>
    </w:p>
    <w:p w14:paraId="126E202C" w14:textId="59585DAA" w:rsidR="00D262CA" w:rsidRPr="00857F26" w:rsidRDefault="00D262CA" w:rsidP="00E312A5">
      <w:pPr>
        <w:autoSpaceDE w:val="0"/>
        <w:autoSpaceDN w:val="0"/>
        <w:spacing w:after="0" w:line="240" w:lineRule="auto"/>
        <w:jc w:val="both"/>
        <w:rPr>
          <w:rFonts w:ascii="13" w:eastAsia="Times New Roman" w:hAnsi="13" w:cs="Times New Roman"/>
          <w:sz w:val="26"/>
          <w:szCs w:val="26"/>
          <w:lang w:eastAsia="ru-RU"/>
        </w:rPr>
      </w:pPr>
      <w:r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D27B0D"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</w:t>
      </w:r>
      <w:r w:rsidR="006A72F4"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31DEB"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>підпунктом 17</w:t>
      </w:r>
      <w:r w:rsidR="00D27B0D"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пункту «а»</w:t>
      </w:r>
      <w:r w:rsidR="009C235F"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частини першої </w:t>
      </w:r>
      <w:r w:rsidR="00D27B0D"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статті 30</w:t>
      </w:r>
      <w:r w:rsidR="00124653">
        <w:rPr>
          <w:rFonts w:ascii="Times New Roman" w:eastAsia="Times New Roman" w:hAnsi="Times New Roman" w:cs="Times New Roman"/>
          <w:sz w:val="26"/>
          <w:szCs w:val="26"/>
          <w:lang w:eastAsia="ru-RU"/>
        </w:rPr>
        <w:t>, статтею 5</w:t>
      </w:r>
      <w:r w:rsidR="000774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 </w:t>
      </w:r>
      <w:r w:rsidR="00D27B0D"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A72F4"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Закону України «</w:t>
      </w:r>
      <w:r w:rsidR="006C1CDA"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місцеве самоврядування в Україні», </w:t>
      </w:r>
      <w:r w:rsidR="00D27B0D"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D1830"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статтею</w:t>
      </w:r>
      <w:r w:rsidR="00F31DEB"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26¹</w:t>
      </w:r>
      <w:r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Закону України «Про благоустрій населених пунктів»</w:t>
      </w:r>
      <w:r w:rsidR="00BD1830"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0A1CB6"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Законом</w:t>
      </w:r>
      <w:r w:rsidR="00BD1830"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України «Про адміністративну процедуру»</w:t>
      </w:r>
      <w:r w:rsidR="00D27B0D"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562E38"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Законом України «Про дозвільну систему у сфері господарської діяльності», Типовим  п</w:t>
      </w:r>
      <w:r w:rsidR="00D27B0D"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>орядком</w:t>
      </w:r>
      <w:r w:rsidR="00562E38"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видачі дозволів на порушення об’єктів благоустрою або відмови в їх видачі, переоформлення, видачі дублікатів, анулювання дозволів</w:t>
      </w:r>
      <w:r w:rsidR="00D27B0D"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>, затвердженим</w:t>
      </w:r>
      <w:r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постановою Кабі</w:t>
      </w:r>
      <w:r w:rsidR="00562E38"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>нету Міністрів України від 30.10.2013 №870</w:t>
      </w:r>
      <w:r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затвердження</w:t>
      </w:r>
      <w:r w:rsidR="00562E38"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Типового п</w:t>
      </w:r>
      <w:r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орядку </w:t>
      </w:r>
      <w:r w:rsidR="00562E38"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видачі дозволів на порушення об’єктів благоустрою або відмови в їх видачі, переоформлення, видачі дублікатів, анулювання дозволі</w:t>
      </w:r>
      <w:r w:rsidR="003228CF"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>в»</w:t>
      </w:r>
      <w:r w:rsidR="006C1CDA"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3228CF"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Правилами охорони ліній електрозв’язку, затверджених  постановою Кабінету міністрів України від 29.01.1996 №135 «Про затвердження Правил охорони ліній електроз</w:t>
      </w:r>
      <w:r w:rsidR="00C664FD"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>в’язку»</w:t>
      </w:r>
      <w:r w:rsidR="003228CF"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A00D4"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B53AE"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розглянувши  лис</w:t>
      </w:r>
      <w:r w:rsidR="003228CF"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6E44FD"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начальника центра технічного обслуговування і експлуатації товариства з обмеженою відповідальністю «</w:t>
      </w:r>
      <w:proofErr w:type="spellStart"/>
      <w:r w:rsidR="006E44FD"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>Атраком</w:t>
      </w:r>
      <w:proofErr w:type="spellEnd"/>
      <w:r w:rsidR="006E44FD"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>» від 11.03</w:t>
      </w:r>
      <w:r w:rsidR="0038528E"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>.2026</w:t>
      </w:r>
      <w:r w:rsidR="001F480A"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6E44FD"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>1690/26</w:t>
      </w:r>
      <w:r w:rsidR="009F5284"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C664FD"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>враховуючи Указ Президента України</w:t>
      </w:r>
      <w:r w:rsidR="000774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 24.02.2022 №64/2022 «П</w:t>
      </w:r>
      <w:r w:rsidR="00C664FD"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>ро введення воєнного стану</w:t>
      </w:r>
      <w:r w:rsidR="000774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Україні»</w:t>
      </w:r>
      <w:r w:rsidR="00C664FD"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F5284"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Виконавчий комітет Шептицької міської ради</w:t>
      </w:r>
    </w:p>
    <w:p w14:paraId="25D4F1FB" w14:textId="77777777" w:rsidR="00D262CA" w:rsidRPr="00857F26" w:rsidRDefault="00D262CA" w:rsidP="00E312A5">
      <w:pPr>
        <w:autoSpaceDE w:val="0"/>
        <w:autoSpaceDN w:val="0"/>
        <w:spacing w:after="0" w:line="120" w:lineRule="auto"/>
        <w:jc w:val="both"/>
        <w:rPr>
          <w:rFonts w:ascii="13" w:eastAsia="Times New Roman" w:hAnsi="13" w:cs="Times New Roman"/>
          <w:sz w:val="26"/>
          <w:szCs w:val="26"/>
          <w:lang w:eastAsia="ru-RU"/>
        </w:rPr>
      </w:pPr>
    </w:p>
    <w:p w14:paraId="247B468C" w14:textId="38BD35D6" w:rsidR="00D262CA" w:rsidRPr="00857F26" w:rsidRDefault="00D262CA" w:rsidP="00E312A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>ВИРІШИВ</w:t>
      </w:r>
      <w:r w:rsidR="007A2EBE"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37C3AA31" w14:textId="77777777" w:rsidR="00CD564F" w:rsidRPr="00857F26" w:rsidRDefault="00CD564F" w:rsidP="00E312A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F9E0EC" w14:textId="74411E5D" w:rsidR="002B5C56" w:rsidRPr="00857F26" w:rsidRDefault="008925F8" w:rsidP="00DC5CB3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</w:pPr>
      <w:r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C664FD"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C664FD" w:rsidRPr="00857F26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>Керівникам</w:t>
      </w:r>
      <w:r w:rsidRPr="00857F26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 xml:space="preserve"> підприємств, установ, організацій, фе</w:t>
      </w:r>
      <w:r w:rsidR="00E7138C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>рмерських господарств, власникам</w:t>
      </w:r>
      <w:r w:rsidRPr="00857F26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 xml:space="preserve"> приватної землерийної техніки, які виконують будь-які будівельні, монтажні, вибухові, земельні, </w:t>
      </w:r>
      <w:proofErr w:type="spellStart"/>
      <w:r w:rsidRPr="00857F26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>геологозйомочні</w:t>
      </w:r>
      <w:proofErr w:type="spellEnd"/>
      <w:r w:rsidRPr="00857F26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>, пошукові, геодезичні, бурові, озеленювальні та інші</w:t>
      </w:r>
      <w:r w:rsidR="002B5C56" w:rsidRPr="00857F26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 xml:space="preserve"> роботи</w:t>
      </w:r>
    </w:p>
    <w:p w14:paraId="7F6CF7F5" w14:textId="0AF52440" w:rsidR="008925F8" w:rsidRPr="00857F26" w:rsidRDefault="002B5C56" w:rsidP="00DC5CB3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</w:pPr>
      <w:r w:rsidRPr="00857F26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 xml:space="preserve">        1.1 Дотримуватися </w:t>
      </w:r>
      <w:r w:rsidR="008925F8" w:rsidRPr="00857F26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 xml:space="preserve"> вимог «Правил охорони ліній електрозв’язку», затверджених постановою Кабінету Міністрів України від 29 січня 1996 </w:t>
      </w:r>
      <w:r w:rsidR="00967A38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 xml:space="preserve">року №135, </w:t>
      </w:r>
      <w:r w:rsidRPr="00857F26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 xml:space="preserve"> </w:t>
      </w:r>
      <w:r w:rsidR="008925F8" w:rsidRPr="00857F26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 xml:space="preserve">технічних умов, </w:t>
      </w:r>
      <w:r w:rsidR="00967A38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 xml:space="preserve">виданих підприємствами зв’язку та </w:t>
      </w:r>
      <w:r w:rsidR="008925F8" w:rsidRPr="00857F26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>погоджувати ці роботи з ЦТОЕ №1 ТОВ «</w:t>
      </w:r>
      <w:proofErr w:type="spellStart"/>
      <w:r w:rsidR="008925F8" w:rsidRPr="00857F26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>Атраком</w:t>
      </w:r>
      <w:proofErr w:type="spellEnd"/>
      <w:r w:rsidR="008925F8" w:rsidRPr="00857F26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 xml:space="preserve">» </w:t>
      </w:r>
      <w:proofErr w:type="spellStart"/>
      <w:r w:rsidR="008925F8" w:rsidRPr="00857F26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>м.Львів</w:t>
      </w:r>
      <w:proofErr w:type="spellEnd"/>
      <w:r w:rsidR="008925F8" w:rsidRPr="00857F26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>, вул.</w:t>
      </w:r>
      <w:r w:rsidRPr="00857F26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 xml:space="preserve"> </w:t>
      </w:r>
      <w:r w:rsidR="008925F8" w:rsidRPr="00857F26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 xml:space="preserve">Пимоненка, 3, </w:t>
      </w:r>
      <w:proofErr w:type="spellStart"/>
      <w:r w:rsidR="008925F8" w:rsidRPr="00857F26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>тел</w:t>
      </w:r>
      <w:proofErr w:type="spellEnd"/>
      <w:r w:rsidR="008925F8" w:rsidRPr="00857F26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>. 0322971551, моб.0674054401.</w:t>
      </w:r>
    </w:p>
    <w:p w14:paraId="5F934886" w14:textId="3BFE340D" w:rsidR="008925F8" w:rsidRPr="00857F26" w:rsidRDefault="008925F8" w:rsidP="00DC5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</w:pPr>
      <w:r w:rsidRPr="00857F26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 xml:space="preserve">       </w:t>
      </w:r>
      <w:r w:rsidR="002B5C56" w:rsidRPr="00857F26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 xml:space="preserve"> 1.2. П</w:t>
      </w:r>
      <w:r w:rsidRPr="00857F26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 xml:space="preserve">роводити земляні роботи у межах охоронних зон ліній  електрозв’язку та </w:t>
      </w:r>
      <w:proofErr w:type="spellStart"/>
      <w:r w:rsidRPr="00857F26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>проводового</w:t>
      </w:r>
      <w:proofErr w:type="spellEnd"/>
      <w:r w:rsidRPr="00857F26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 xml:space="preserve"> мовлення лише за наявності ордера-дозволу на проведення цих робіт та з викликом представ</w:t>
      </w:r>
      <w:r w:rsidR="002B5C56" w:rsidRPr="00857F26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>ника ТОВ «</w:t>
      </w:r>
      <w:proofErr w:type="spellStart"/>
      <w:r w:rsidR="002B5C56" w:rsidRPr="00857F26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>Атраком</w:t>
      </w:r>
      <w:proofErr w:type="spellEnd"/>
      <w:r w:rsidR="002B5C56" w:rsidRPr="00857F26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>»</w:t>
      </w:r>
      <w:r w:rsidRPr="00857F26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 xml:space="preserve"> на місце проведення робіт.</w:t>
      </w:r>
    </w:p>
    <w:p w14:paraId="30522F2C" w14:textId="1905A2DC" w:rsidR="008925F8" w:rsidRPr="00857F26" w:rsidRDefault="008C3BD4" w:rsidP="00DC5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</w:pPr>
      <w:r w:rsidRPr="00857F26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 xml:space="preserve">         1.3.Н</w:t>
      </w:r>
      <w:r w:rsidR="008925F8" w:rsidRPr="00857F26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>адавати можливість представникам ЦТОЕ №1 ТОВ «</w:t>
      </w:r>
      <w:proofErr w:type="spellStart"/>
      <w:r w:rsidR="008925F8" w:rsidRPr="00857F26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>Атраком</w:t>
      </w:r>
      <w:proofErr w:type="spellEnd"/>
      <w:r w:rsidR="008925F8" w:rsidRPr="00857F26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 xml:space="preserve">» </w:t>
      </w:r>
      <w:proofErr w:type="spellStart"/>
      <w:r w:rsidR="008925F8" w:rsidRPr="00857F26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>зазделегідь</w:t>
      </w:r>
      <w:proofErr w:type="spellEnd"/>
      <w:r w:rsidR="008925F8" w:rsidRPr="00857F26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 xml:space="preserve"> ознайомитись з планом робіт з метою проведення заходів по охороні кабелів електрозв’язку.</w:t>
      </w:r>
    </w:p>
    <w:p w14:paraId="5BE87370" w14:textId="1364FABA" w:rsidR="008925F8" w:rsidRPr="00857F26" w:rsidRDefault="008C3BD4" w:rsidP="00857F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</w:pPr>
      <w:r w:rsidRPr="00857F26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 xml:space="preserve">         1.4. Довести до відома працівників, що при виявленні підземного кабелю при виконанні земельних робіт особа, яка виявила підземний кабель, повинна припинити роботу поблизу </w:t>
      </w:r>
      <w:proofErr w:type="spellStart"/>
      <w:r w:rsidRPr="00857F26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>кабеля</w:t>
      </w:r>
      <w:proofErr w:type="spellEnd"/>
      <w:r w:rsidRPr="00857F26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 xml:space="preserve"> і негайно повідомити про це ЦТОЕ №1 ТОВ «</w:t>
      </w:r>
      <w:proofErr w:type="spellStart"/>
      <w:r w:rsidRPr="00857F26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>Атраком</w:t>
      </w:r>
      <w:proofErr w:type="spellEnd"/>
      <w:r w:rsidRPr="00857F26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>».</w:t>
      </w:r>
    </w:p>
    <w:p w14:paraId="095393A2" w14:textId="0E107D07" w:rsidR="008925F8" w:rsidRPr="00857F26" w:rsidRDefault="008925F8" w:rsidP="008C3B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</w:pPr>
      <w:r w:rsidRPr="00857F26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 xml:space="preserve">      </w:t>
      </w:r>
      <w:r w:rsidR="00DC5CB3" w:rsidRPr="00857F26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="00E7138C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 </w:t>
      </w:r>
      <w:r w:rsidR="00857F26" w:rsidRPr="00857F26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2</w:t>
      </w:r>
      <w:r w:rsidR="00F31DEB" w:rsidRPr="00857F26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.</w:t>
      </w:r>
      <w:r w:rsidRPr="00857F26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Рішення набирає законної сили з дня доведення його до відома адресата шляхом оприлюднення на офіційному </w:t>
      </w:r>
      <w:proofErr w:type="spellStart"/>
      <w:r w:rsidRPr="00857F26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вебсайті</w:t>
      </w:r>
      <w:proofErr w:type="spellEnd"/>
      <w:r w:rsidRPr="00857F26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міської ради. </w:t>
      </w:r>
    </w:p>
    <w:p w14:paraId="6653563C" w14:textId="29992CB1" w:rsidR="008925F8" w:rsidRPr="00857F26" w:rsidRDefault="008925F8" w:rsidP="00DC5CB3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</w:pPr>
      <w:r w:rsidRPr="00857F26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     </w:t>
      </w:r>
      <w:r w:rsidR="00E7138C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 </w:t>
      </w:r>
      <w:r w:rsidRPr="00857F26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="00857F26" w:rsidRPr="00857F26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3</w:t>
      </w:r>
      <w:r w:rsidR="00F31DEB" w:rsidRPr="00857F26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.</w:t>
      </w:r>
      <w:r w:rsidRPr="00857F26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857F26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>Рішення може бути оскаржене шляхом подання скарги д</w:t>
      </w:r>
      <w:r w:rsidR="00857F26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>о Шептицької міської ради</w:t>
      </w:r>
      <w:r w:rsidRPr="00857F26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 xml:space="preserve"> ( пр. Шевченка, 19, м. Шептицький ) протягом тридцяти календарних днів, відповідно до положень частини першої статті 80 Закону України «Про </w:t>
      </w:r>
      <w:r w:rsidRPr="00857F26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lastRenderedPageBreak/>
        <w:t>адміністративну процедуру», та/або шляхом подання заяви до загального адміністративного суду протягом шести місяців у порядку, встановленому процесуальним законодавством.</w:t>
      </w:r>
    </w:p>
    <w:p w14:paraId="05397BEB" w14:textId="74545026" w:rsidR="008925F8" w:rsidRPr="00857F26" w:rsidRDefault="008925F8" w:rsidP="00DC5CB3">
      <w:pPr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</w:pPr>
      <w:r w:rsidRPr="00857F26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      </w:t>
      </w:r>
      <w:r w:rsidR="00E7138C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="00857F26" w:rsidRPr="00857F26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4</w:t>
      </w:r>
      <w:r w:rsidRPr="00857F26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. К</w:t>
      </w:r>
      <w:r w:rsidRPr="00857F26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онтроль за виконанням даного рішення покласти на першого заступника міського голови з питань діяльності виконавчих органів ради Балка Д.І.    </w:t>
      </w:r>
      <w:r w:rsidRPr="00857F26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ab/>
      </w:r>
    </w:p>
    <w:p w14:paraId="5D38AC97" w14:textId="77777777" w:rsidR="008925F8" w:rsidRPr="00857F26" w:rsidRDefault="008925F8" w:rsidP="00DC5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</w:pPr>
      <w:r w:rsidRPr="00857F26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>                                         </w:t>
      </w:r>
    </w:p>
    <w:p w14:paraId="48D2AF97" w14:textId="77777777" w:rsidR="008925F8" w:rsidRPr="00857F26" w:rsidRDefault="008925F8" w:rsidP="00DC5CB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F8C8AA" w14:textId="77777777" w:rsidR="00DC5CB3" w:rsidRPr="00857F26" w:rsidRDefault="00D262CA" w:rsidP="00DC5CB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</w:pPr>
      <w:r w:rsidRPr="00857F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CD564F" w:rsidRPr="00857F26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</w:t>
      </w:r>
    </w:p>
    <w:p w14:paraId="744D0B2E" w14:textId="747201FB" w:rsidR="00D262CA" w:rsidRPr="00857F26" w:rsidRDefault="00333124" w:rsidP="00DC5CB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</w:pPr>
      <w:r w:rsidRPr="00857F26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</w:t>
      </w:r>
      <w:r w:rsidR="0046258F" w:rsidRPr="00857F26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 Міський голова</w:t>
      </w:r>
      <w:r w:rsidR="00D262CA" w:rsidRPr="00857F26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               </w:t>
      </w:r>
      <w:r w:rsidR="008F6319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(підпис)</w:t>
      </w:r>
      <w:r w:rsidR="00D262CA" w:rsidRPr="00857F26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                   </w:t>
      </w:r>
      <w:r w:rsidR="008F6319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              </w:t>
      </w:r>
      <w:bookmarkStart w:id="0" w:name="_GoBack"/>
      <w:bookmarkEnd w:id="0"/>
      <w:r w:rsidR="00C37F88" w:rsidRPr="00857F26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              </w:t>
      </w:r>
      <w:r w:rsidR="0046258F" w:rsidRPr="00857F26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Андрій ЗАЛІВСЬКИЙ</w:t>
      </w:r>
    </w:p>
    <w:p w14:paraId="4AB2E1BD" w14:textId="77777777" w:rsidR="00D262CA" w:rsidRPr="00857F26" w:rsidRDefault="00D262CA" w:rsidP="00DC5CB3">
      <w:pPr>
        <w:autoSpaceDE w:val="0"/>
        <w:autoSpaceDN w:val="0"/>
        <w:spacing w:after="0" w:line="240" w:lineRule="auto"/>
        <w:jc w:val="both"/>
        <w:rPr>
          <w:rFonts w:ascii="13" w:eastAsia="Times New Roman" w:hAnsi="13" w:cs="Times New Roman"/>
          <w:sz w:val="26"/>
          <w:szCs w:val="26"/>
          <w:lang w:eastAsia="ru-RU"/>
        </w:rPr>
      </w:pPr>
    </w:p>
    <w:p w14:paraId="4B8AFD94" w14:textId="77777777" w:rsidR="00D262CA" w:rsidRPr="00857F26" w:rsidRDefault="00D262CA" w:rsidP="00E312A5">
      <w:pPr>
        <w:autoSpaceDE w:val="0"/>
        <w:autoSpaceDN w:val="0"/>
        <w:spacing w:after="0" w:line="240" w:lineRule="auto"/>
        <w:jc w:val="both"/>
        <w:rPr>
          <w:rFonts w:ascii="13" w:eastAsia="Times New Roman" w:hAnsi="13" w:cs="Times New Roman"/>
          <w:sz w:val="26"/>
          <w:szCs w:val="26"/>
          <w:lang w:eastAsia="ru-RU"/>
        </w:rPr>
      </w:pPr>
    </w:p>
    <w:p w14:paraId="2E2F0284" w14:textId="77777777" w:rsidR="00D262CA" w:rsidRPr="00857F26" w:rsidRDefault="00D262CA" w:rsidP="00E312A5">
      <w:pPr>
        <w:autoSpaceDE w:val="0"/>
        <w:autoSpaceDN w:val="0"/>
        <w:spacing w:after="0" w:line="240" w:lineRule="auto"/>
        <w:jc w:val="both"/>
        <w:rPr>
          <w:rFonts w:ascii="13" w:eastAsia="Times New Roman" w:hAnsi="13" w:cs="Times New Roman"/>
          <w:sz w:val="26"/>
          <w:szCs w:val="26"/>
          <w:lang w:eastAsia="ru-RU"/>
        </w:rPr>
      </w:pPr>
    </w:p>
    <w:p w14:paraId="5C803D12" w14:textId="77777777" w:rsidR="00D262CA" w:rsidRPr="00857F26" w:rsidRDefault="00D262CA" w:rsidP="00E312A5">
      <w:pPr>
        <w:autoSpaceDE w:val="0"/>
        <w:autoSpaceDN w:val="0"/>
        <w:spacing w:after="0" w:line="240" w:lineRule="auto"/>
        <w:jc w:val="both"/>
        <w:rPr>
          <w:rFonts w:ascii="13" w:eastAsia="Times New Roman" w:hAnsi="13" w:cs="Times New Roman"/>
          <w:sz w:val="26"/>
          <w:szCs w:val="26"/>
          <w:lang w:eastAsia="ru-RU"/>
        </w:rPr>
      </w:pPr>
    </w:p>
    <w:p w14:paraId="3EB3C171" w14:textId="77777777" w:rsidR="00D262CA" w:rsidRPr="00857F26" w:rsidRDefault="00D262CA" w:rsidP="00E312A5">
      <w:pPr>
        <w:autoSpaceDE w:val="0"/>
        <w:autoSpaceDN w:val="0"/>
        <w:spacing w:after="0" w:line="240" w:lineRule="auto"/>
        <w:jc w:val="both"/>
        <w:rPr>
          <w:rFonts w:ascii="13" w:eastAsia="Times New Roman" w:hAnsi="13" w:cs="Times New Roman"/>
          <w:sz w:val="26"/>
          <w:szCs w:val="26"/>
          <w:lang w:eastAsia="ru-RU"/>
        </w:rPr>
      </w:pPr>
    </w:p>
    <w:p w14:paraId="1110E718" w14:textId="77777777" w:rsidR="00D262CA" w:rsidRPr="0046258F" w:rsidRDefault="00D262CA" w:rsidP="00E312A5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4263C3C" w14:textId="77777777" w:rsidR="00E40708" w:rsidRDefault="00E40708" w:rsidP="00DC5CB3">
      <w:pPr>
        <w:autoSpaceDE w:val="0"/>
        <w:autoSpaceDN w:val="0"/>
        <w:spacing w:after="0" w:line="240" w:lineRule="auto"/>
        <w:rPr>
          <w:rFonts w:eastAsia="Times New Roman" w:cs="Times New Roman"/>
          <w:sz w:val="26"/>
          <w:szCs w:val="26"/>
          <w:lang w:eastAsia="ru-RU"/>
        </w:rPr>
      </w:pPr>
    </w:p>
    <w:p w14:paraId="39E18969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1C616327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5F25991F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40701ED1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285B08A0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4766ADA7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4920BD1A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2CA20F61" w14:textId="77777777" w:rsidR="00676C79" w:rsidRDefault="00676C79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6034D746" w14:textId="77777777" w:rsidR="00676C79" w:rsidRDefault="00676C79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66338CDE" w14:textId="77777777" w:rsidR="00676C79" w:rsidRDefault="00676C79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62B004D3" w14:textId="77777777" w:rsidR="00676C79" w:rsidRDefault="00676C79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15B60D3D" w14:textId="77777777" w:rsidR="00676C79" w:rsidRDefault="00676C79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042696EF" w14:textId="77777777" w:rsidR="00676C79" w:rsidRDefault="00676C79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57790406" w14:textId="77777777" w:rsidR="00676C79" w:rsidRDefault="00676C79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589C32AB" w14:textId="77777777" w:rsidR="00676C79" w:rsidRDefault="00676C79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7B50B7D0" w14:textId="77777777" w:rsidR="00676C79" w:rsidRDefault="00676C79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62A8A3C4" w14:textId="77777777" w:rsidR="00676C79" w:rsidRDefault="00676C79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386CBE61" w14:textId="77777777" w:rsidR="00333124" w:rsidRDefault="00333124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7284AB1E" w14:textId="77777777" w:rsidR="004D778F" w:rsidRDefault="004D778F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66A5A597" w14:textId="77777777" w:rsidR="004D778F" w:rsidRDefault="004D778F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7BCE9042" w14:textId="77777777" w:rsidR="004D778F" w:rsidRDefault="004D778F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3E811E3A" w14:textId="77777777" w:rsidR="004D778F" w:rsidRDefault="004D778F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7A71606C" w14:textId="77777777" w:rsidR="004D778F" w:rsidRDefault="004D778F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7A60BA9D" w14:textId="77777777" w:rsidR="00E312A5" w:rsidRDefault="00E312A5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6BE4229A" w14:textId="77777777" w:rsidR="00E312A5" w:rsidRDefault="00E312A5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2A105AAB" w14:textId="77777777" w:rsidR="00E312A5" w:rsidRDefault="00E312A5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50731B2D" w14:textId="77777777" w:rsidR="00E312A5" w:rsidRDefault="00E312A5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6AE66B01" w14:textId="77777777" w:rsidR="00E312A5" w:rsidRDefault="00E312A5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24A40784" w14:textId="77777777" w:rsidR="00E312A5" w:rsidRDefault="00E312A5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43C11A0F" w14:textId="77777777" w:rsidR="00E312A5" w:rsidRDefault="00E312A5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621199BF" w14:textId="77777777" w:rsidR="00E312A5" w:rsidRDefault="00E312A5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58442E98" w14:textId="77777777" w:rsidR="00E312A5" w:rsidRDefault="00E312A5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sectPr w:rsidR="00E312A5" w:rsidSect="00CD3E61">
      <w:pgSz w:w="11906" w:h="16838"/>
      <w:pgMar w:top="1134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6A1596"/>
    <w:multiLevelType w:val="multilevel"/>
    <w:tmpl w:val="9D86A2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BF46AD"/>
    <w:multiLevelType w:val="multilevel"/>
    <w:tmpl w:val="27CADE6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041F8F"/>
    <w:multiLevelType w:val="multilevel"/>
    <w:tmpl w:val="0D68952C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3">
    <w:nsid w:val="662203E9"/>
    <w:multiLevelType w:val="multilevel"/>
    <w:tmpl w:val="7E723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1F4293"/>
    <w:multiLevelType w:val="multilevel"/>
    <w:tmpl w:val="9B801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2F0528"/>
    <w:multiLevelType w:val="multilevel"/>
    <w:tmpl w:val="02A84A7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3A0EE0"/>
    <w:multiLevelType w:val="hybridMultilevel"/>
    <w:tmpl w:val="AF04A746"/>
    <w:lvl w:ilvl="0" w:tplc="0422000F">
      <w:start w:val="1"/>
      <w:numFmt w:val="decimal"/>
      <w:lvlText w:val="%1."/>
      <w:lvlJc w:val="left"/>
      <w:pPr>
        <w:ind w:left="1170" w:hanging="360"/>
      </w:pPr>
    </w:lvl>
    <w:lvl w:ilvl="1" w:tplc="04220019" w:tentative="1">
      <w:start w:val="1"/>
      <w:numFmt w:val="lowerLetter"/>
      <w:lvlText w:val="%2."/>
      <w:lvlJc w:val="left"/>
      <w:pPr>
        <w:ind w:left="1890" w:hanging="360"/>
      </w:pPr>
    </w:lvl>
    <w:lvl w:ilvl="2" w:tplc="0422001B" w:tentative="1">
      <w:start w:val="1"/>
      <w:numFmt w:val="lowerRoman"/>
      <w:lvlText w:val="%3."/>
      <w:lvlJc w:val="right"/>
      <w:pPr>
        <w:ind w:left="2610" w:hanging="180"/>
      </w:pPr>
    </w:lvl>
    <w:lvl w:ilvl="3" w:tplc="0422000F" w:tentative="1">
      <w:start w:val="1"/>
      <w:numFmt w:val="decimal"/>
      <w:lvlText w:val="%4."/>
      <w:lvlJc w:val="left"/>
      <w:pPr>
        <w:ind w:left="3330" w:hanging="360"/>
      </w:pPr>
    </w:lvl>
    <w:lvl w:ilvl="4" w:tplc="04220019" w:tentative="1">
      <w:start w:val="1"/>
      <w:numFmt w:val="lowerLetter"/>
      <w:lvlText w:val="%5."/>
      <w:lvlJc w:val="left"/>
      <w:pPr>
        <w:ind w:left="4050" w:hanging="360"/>
      </w:pPr>
    </w:lvl>
    <w:lvl w:ilvl="5" w:tplc="0422001B" w:tentative="1">
      <w:start w:val="1"/>
      <w:numFmt w:val="lowerRoman"/>
      <w:lvlText w:val="%6."/>
      <w:lvlJc w:val="right"/>
      <w:pPr>
        <w:ind w:left="4770" w:hanging="180"/>
      </w:pPr>
    </w:lvl>
    <w:lvl w:ilvl="6" w:tplc="0422000F" w:tentative="1">
      <w:start w:val="1"/>
      <w:numFmt w:val="decimal"/>
      <w:lvlText w:val="%7."/>
      <w:lvlJc w:val="left"/>
      <w:pPr>
        <w:ind w:left="5490" w:hanging="360"/>
      </w:pPr>
    </w:lvl>
    <w:lvl w:ilvl="7" w:tplc="04220019" w:tentative="1">
      <w:start w:val="1"/>
      <w:numFmt w:val="lowerLetter"/>
      <w:lvlText w:val="%8."/>
      <w:lvlJc w:val="left"/>
      <w:pPr>
        <w:ind w:left="6210" w:hanging="360"/>
      </w:pPr>
    </w:lvl>
    <w:lvl w:ilvl="8" w:tplc="0422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1055"/>
    <w:rsid w:val="000451CC"/>
    <w:rsid w:val="00061AF5"/>
    <w:rsid w:val="00067335"/>
    <w:rsid w:val="000774A4"/>
    <w:rsid w:val="00092067"/>
    <w:rsid w:val="000A1CB6"/>
    <w:rsid w:val="000B7398"/>
    <w:rsid w:val="000C5EB0"/>
    <w:rsid w:val="000E068C"/>
    <w:rsid w:val="000E0F44"/>
    <w:rsid w:val="000E3EC7"/>
    <w:rsid w:val="000F5FC9"/>
    <w:rsid w:val="001060C9"/>
    <w:rsid w:val="00124653"/>
    <w:rsid w:val="00133F16"/>
    <w:rsid w:val="001A6EE8"/>
    <w:rsid w:val="001C2C30"/>
    <w:rsid w:val="001C55A3"/>
    <w:rsid w:val="001F2E0F"/>
    <w:rsid w:val="001F480A"/>
    <w:rsid w:val="001F66A6"/>
    <w:rsid w:val="0021382C"/>
    <w:rsid w:val="00252BC9"/>
    <w:rsid w:val="002728A1"/>
    <w:rsid w:val="00286441"/>
    <w:rsid w:val="002B5C56"/>
    <w:rsid w:val="003228CF"/>
    <w:rsid w:val="00333124"/>
    <w:rsid w:val="00334D94"/>
    <w:rsid w:val="003519DC"/>
    <w:rsid w:val="003537F5"/>
    <w:rsid w:val="00360728"/>
    <w:rsid w:val="00360FDB"/>
    <w:rsid w:val="00361A69"/>
    <w:rsid w:val="0038528E"/>
    <w:rsid w:val="003C5741"/>
    <w:rsid w:val="003F17C2"/>
    <w:rsid w:val="0041549B"/>
    <w:rsid w:val="0046258F"/>
    <w:rsid w:val="0049271A"/>
    <w:rsid w:val="0049721C"/>
    <w:rsid w:val="004976A2"/>
    <w:rsid w:val="004B53AE"/>
    <w:rsid w:val="004C1E06"/>
    <w:rsid w:val="004C1E77"/>
    <w:rsid w:val="004C569D"/>
    <w:rsid w:val="004C59AE"/>
    <w:rsid w:val="004D778F"/>
    <w:rsid w:val="004D7CAC"/>
    <w:rsid w:val="004E3B7F"/>
    <w:rsid w:val="004E710F"/>
    <w:rsid w:val="004F1C7C"/>
    <w:rsid w:val="004F5C65"/>
    <w:rsid w:val="0050033B"/>
    <w:rsid w:val="0051003C"/>
    <w:rsid w:val="0051078C"/>
    <w:rsid w:val="00526D96"/>
    <w:rsid w:val="005418B5"/>
    <w:rsid w:val="00551AB4"/>
    <w:rsid w:val="00562E38"/>
    <w:rsid w:val="00575B32"/>
    <w:rsid w:val="00580C72"/>
    <w:rsid w:val="005901A1"/>
    <w:rsid w:val="00592A64"/>
    <w:rsid w:val="005E29EC"/>
    <w:rsid w:val="00617F08"/>
    <w:rsid w:val="00624134"/>
    <w:rsid w:val="006271C7"/>
    <w:rsid w:val="0063182A"/>
    <w:rsid w:val="00642FE2"/>
    <w:rsid w:val="006435E9"/>
    <w:rsid w:val="00671249"/>
    <w:rsid w:val="00676C79"/>
    <w:rsid w:val="00696CF1"/>
    <w:rsid w:val="006A72F4"/>
    <w:rsid w:val="006A774F"/>
    <w:rsid w:val="006B3F15"/>
    <w:rsid w:val="006B4187"/>
    <w:rsid w:val="006C1CDA"/>
    <w:rsid w:val="006D40C9"/>
    <w:rsid w:val="006E44FD"/>
    <w:rsid w:val="006E7069"/>
    <w:rsid w:val="0071118E"/>
    <w:rsid w:val="00723AD6"/>
    <w:rsid w:val="00742A1A"/>
    <w:rsid w:val="007A2EBE"/>
    <w:rsid w:val="007B518B"/>
    <w:rsid w:val="007F04D0"/>
    <w:rsid w:val="007F1C80"/>
    <w:rsid w:val="007F3E81"/>
    <w:rsid w:val="007F6C7B"/>
    <w:rsid w:val="008015D3"/>
    <w:rsid w:val="00835D3C"/>
    <w:rsid w:val="00837169"/>
    <w:rsid w:val="0084282E"/>
    <w:rsid w:val="00857F26"/>
    <w:rsid w:val="00862A37"/>
    <w:rsid w:val="00865ACC"/>
    <w:rsid w:val="00874017"/>
    <w:rsid w:val="00877261"/>
    <w:rsid w:val="008925F8"/>
    <w:rsid w:val="008A498D"/>
    <w:rsid w:val="008A4F91"/>
    <w:rsid w:val="008C3BD4"/>
    <w:rsid w:val="008F6319"/>
    <w:rsid w:val="00925C09"/>
    <w:rsid w:val="00932D49"/>
    <w:rsid w:val="0094247C"/>
    <w:rsid w:val="00956315"/>
    <w:rsid w:val="00967A38"/>
    <w:rsid w:val="009C235F"/>
    <w:rsid w:val="009D2596"/>
    <w:rsid w:val="009D3DF4"/>
    <w:rsid w:val="009E459F"/>
    <w:rsid w:val="009F5284"/>
    <w:rsid w:val="00A038A2"/>
    <w:rsid w:val="00A11065"/>
    <w:rsid w:val="00A3750E"/>
    <w:rsid w:val="00A86F97"/>
    <w:rsid w:val="00A911C3"/>
    <w:rsid w:val="00A948FC"/>
    <w:rsid w:val="00A97101"/>
    <w:rsid w:val="00AB2D9E"/>
    <w:rsid w:val="00AC06BD"/>
    <w:rsid w:val="00AC4769"/>
    <w:rsid w:val="00AD2C19"/>
    <w:rsid w:val="00B05546"/>
    <w:rsid w:val="00B14242"/>
    <w:rsid w:val="00B42FCD"/>
    <w:rsid w:val="00B447AD"/>
    <w:rsid w:val="00B548C6"/>
    <w:rsid w:val="00B92C2F"/>
    <w:rsid w:val="00BA00D4"/>
    <w:rsid w:val="00BB69CD"/>
    <w:rsid w:val="00BB7262"/>
    <w:rsid w:val="00BC2108"/>
    <w:rsid w:val="00BD1830"/>
    <w:rsid w:val="00BD3AE9"/>
    <w:rsid w:val="00BF23DD"/>
    <w:rsid w:val="00BF6E8E"/>
    <w:rsid w:val="00BF6F05"/>
    <w:rsid w:val="00C16DA4"/>
    <w:rsid w:val="00C24394"/>
    <w:rsid w:val="00C37F88"/>
    <w:rsid w:val="00C606A6"/>
    <w:rsid w:val="00C64A69"/>
    <w:rsid w:val="00C664FD"/>
    <w:rsid w:val="00C71483"/>
    <w:rsid w:val="00CA1BEC"/>
    <w:rsid w:val="00CA200C"/>
    <w:rsid w:val="00CD3E61"/>
    <w:rsid w:val="00CD564F"/>
    <w:rsid w:val="00D02C6B"/>
    <w:rsid w:val="00D262CA"/>
    <w:rsid w:val="00D27B0D"/>
    <w:rsid w:val="00D35C32"/>
    <w:rsid w:val="00D4129A"/>
    <w:rsid w:val="00D427C6"/>
    <w:rsid w:val="00D42B24"/>
    <w:rsid w:val="00D67ECB"/>
    <w:rsid w:val="00D91AF9"/>
    <w:rsid w:val="00D944E0"/>
    <w:rsid w:val="00D97919"/>
    <w:rsid w:val="00DC5CB3"/>
    <w:rsid w:val="00DC779E"/>
    <w:rsid w:val="00E12D1E"/>
    <w:rsid w:val="00E14DB4"/>
    <w:rsid w:val="00E26AE7"/>
    <w:rsid w:val="00E27453"/>
    <w:rsid w:val="00E312A5"/>
    <w:rsid w:val="00E40708"/>
    <w:rsid w:val="00E42E0B"/>
    <w:rsid w:val="00E64486"/>
    <w:rsid w:val="00E67B91"/>
    <w:rsid w:val="00E7138C"/>
    <w:rsid w:val="00E7404B"/>
    <w:rsid w:val="00E74A7A"/>
    <w:rsid w:val="00E93525"/>
    <w:rsid w:val="00EA44B8"/>
    <w:rsid w:val="00EB7D3D"/>
    <w:rsid w:val="00ED2329"/>
    <w:rsid w:val="00ED43B7"/>
    <w:rsid w:val="00EE434B"/>
    <w:rsid w:val="00EF3178"/>
    <w:rsid w:val="00F07AAA"/>
    <w:rsid w:val="00F169CA"/>
    <w:rsid w:val="00F21BDB"/>
    <w:rsid w:val="00F21BED"/>
    <w:rsid w:val="00F318F2"/>
    <w:rsid w:val="00F31DEB"/>
    <w:rsid w:val="00F56AB7"/>
    <w:rsid w:val="00F720FB"/>
    <w:rsid w:val="00F74F59"/>
    <w:rsid w:val="00F755D1"/>
    <w:rsid w:val="00F94043"/>
    <w:rsid w:val="00FC6076"/>
    <w:rsid w:val="00FE2119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62F2ED77-9AFC-4DD1-BAD2-F89FE99BC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42E0B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8C3B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C3BD4"/>
    <w:pPr>
      <w:spacing w:line="240" w:lineRule="auto"/>
    </w:pPr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8C3BD4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C3BD4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8C3B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8B7B7-1DFD-4B27-BAE0-1F1750186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2210</Words>
  <Characters>1261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10</cp:revision>
  <cp:lastPrinted>2026-04-08T12:11:00Z</cp:lastPrinted>
  <dcterms:created xsi:type="dcterms:W3CDTF">2026-04-08T06:46:00Z</dcterms:created>
  <dcterms:modified xsi:type="dcterms:W3CDTF">2026-04-21T08:20:00Z</dcterms:modified>
</cp:coreProperties>
</file>