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6B84154D" w:rsidR="00AC4146" w:rsidRPr="00AC4146" w:rsidRDefault="005437D4" w:rsidP="00463301">
            <w:pPr>
              <w:pStyle w:val="a5"/>
              <w:spacing w:line="360" w:lineRule="auto"/>
              <w:rPr>
                <w:b/>
                <w:bCs/>
                <w:u w:val="single"/>
              </w:rPr>
            </w:pPr>
            <w:r>
              <w:rPr>
                <w:b/>
                <w:bCs/>
              </w:rPr>
              <w:t xml:space="preserve">шістдесят </w:t>
            </w:r>
            <w:r w:rsidR="00050E6D">
              <w:rPr>
                <w:b/>
                <w:bCs/>
              </w:rPr>
              <w:t xml:space="preserve">друга </w:t>
            </w:r>
            <w:r w:rsidR="00AC4146" w:rsidRPr="00AC4146">
              <w:rPr>
                <w:b/>
                <w:bCs/>
              </w:rPr>
              <w:t>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5D107D22" w:rsidR="00092067" w:rsidRDefault="002D00CE" w:rsidP="008409D7">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___________</w:t>
                  </w:r>
                  <w:r w:rsidR="0065275E">
                    <w:rPr>
                      <w:rFonts w:ascii="Times New Roman" w:hAnsi="Times New Roman" w:cs="Times New Roman"/>
                      <w:sz w:val="26"/>
                      <w:szCs w:val="26"/>
                    </w:rPr>
                    <w:t>__</w:t>
                  </w:r>
                  <w:r>
                    <w:rPr>
                      <w:rFonts w:ascii="Times New Roman" w:hAnsi="Times New Roman" w:cs="Times New Roman"/>
                      <w:sz w:val="26"/>
                      <w:szCs w:val="26"/>
                    </w:rPr>
                    <w:t>_</w:t>
                  </w:r>
                </w:p>
              </w:tc>
              <w:tc>
                <w:tcPr>
                  <w:tcW w:w="3134" w:type="dxa"/>
                </w:tcPr>
                <w:p w14:paraId="19D21D72" w14:textId="7469B027" w:rsidR="00092067" w:rsidRDefault="00ED2329" w:rsidP="008409D7">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17D18CBA" w:rsidR="00092067" w:rsidRDefault="006B3F15" w:rsidP="008409D7">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65275E">
                    <w:rPr>
                      <w:rFonts w:ascii="Times New Roman" w:hAnsi="Times New Roman" w:cs="Times New Roman"/>
                      <w:sz w:val="26"/>
                      <w:szCs w:val="26"/>
                    </w:rPr>
                    <w:t>___</w:t>
                  </w:r>
                  <w:r w:rsidR="002D00CE">
                    <w:rPr>
                      <w:rFonts w:ascii="Times New Roman" w:hAnsi="Times New Roman" w:cs="Times New Roman"/>
                      <w:sz w:val="26"/>
                      <w:szCs w:val="26"/>
                    </w:rPr>
                    <w:t>____</w:t>
                  </w:r>
                </w:p>
                <w:p w14:paraId="1B100489" w14:textId="77777777" w:rsidR="00574AE2" w:rsidRDefault="00574AE2" w:rsidP="008409D7">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8409D7">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tblGrid>
      <w:tr w:rsidR="000F5FC9" w:rsidRPr="00B619A3" w14:paraId="2AC749BA" w14:textId="77777777" w:rsidTr="00B619A3">
        <w:trPr>
          <w:trHeight w:val="317"/>
        </w:trPr>
        <w:tc>
          <w:tcPr>
            <w:tcW w:w="4395" w:type="dxa"/>
            <w:vMerge w:val="restart"/>
          </w:tcPr>
          <w:p w14:paraId="02F987ED" w14:textId="7E054B29" w:rsidR="00EC633F" w:rsidRPr="00B619A3" w:rsidRDefault="005437D4" w:rsidP="005437D4">
            <w:pPr>
              <w:pStyle w:val="a9"/>
              <w:ind w:left="0" w:right="0" w:hanging="108"/>
              <w:jc w:val="left"/>
              <w:rPr>
                <w:b/>
                <w:szCs w:val="24"/>
              </w:rPr>
            </w:pPr>
            <w:r w:rsidRPr="00B619A3">
              <w:rPr>
                <w:b/>
                <w:szCs w:val="24"/>
              </w:rPr>
              <w:t xml:space="preserve"> </w:t>
            </w:r>
            <w:r w:rsidR="00486D03" w:rsidRPr="00B619A3">
              <w:rPr>
                <w:b/>
                <w:szCs w:val="24"/>
              </w:rPr>
              <w:t xml:space="preserve"> </w:t>
            </w:r>
            <w:r w:rsidR="00A06CBC" w:rsidRPr="00B619A3">
              <w:rPr>
                <w:b/>
                <w:szCs w:val="24"/>
              </w:rPr>
              <w:t xml:space="preserve">Про </w:t>
            </w:r>
            <w:r w:rsidR="009A1C75" w:rsidRPr="00B619A3">
              <w:rPr>
                <w:b/>
                <w:szCs w:val="24"/>
              </w:rPr>
              <w:t xml:space="preserve">зняття з балансу Виконавчого комітету Шептицької міської ради </w:t>
            </w:r>
          </w:p>
          <w:p w14:paraId="77EF1A0D" w14:textId="6B99D15D" w:rsidR="000F5FC9" w:rsidRPr="00B619A3" w:rsidRDefault="005437D4" w:rsidP="009A1C75">
            <w:pPr>
              <w:pStyle w:val="a9"/>
              <w:ind w:left="0" w:right="0" w:hanging="108"/>
              <w:jc w:val="left"/>
              <w:rPr>
                <w:b/>
                <w:szCs w:val="24"/>
              </w:rPr>
            </w:pPr>
            <w:r w:rsidRPr="00B619A3">
              <w:rPr>
                <w:b/>
                <w:szCs w:val="24"/>
              </w:rPr>
              <w:t xml:space="preserve"> </w:t>
            </w:r>
            <w:r w:rsidR="00486D03" w:rsidRPr="00B619A3">
              <w:rPr>
                <w:b/>
                <w:szCs w:val="24"/>
              </w:rPr>
              <w:t xml:space="preserve"> </w:t>
            </w:r>
            <w:r w:rsidR="00C735ED" w:rsidRPr="00B619A3">
              <w:rPr>
                <w:b/>
                <w:szCs w:val="24"/>
              </w:rPr>
              <w:t>електромереж</w:t>
            </w:r>
            <w:r w:rsidR="00FD5DEA" w:rsidRPr="00B619A3">
              <w:rPr>
                <w:b/>
                <w:szCs w:val="24"/>
              </w:rPr>
              <w:t>і</w:t>
            </w:r>
            <w:r w:rsidR="005B44FA" w:rsidRPr="00B619A3">
              <w:rPr>
                <w:b/>
                <w:szCs w:val="24"/>
              </w:rPr>
              <w:t xml:space="preserve"> </w:t>
            </w:r>
            <w:r w:rsidRPr="00B619A3">
              <w:rPr>
                <w:b/>
                <w:szCs w:val="24"/>
              </w:rPr>
              <w:t xml:space="preserve">вуличного </w:t>
            </w:r>
            <w:r w:rsidR="00C735ED" w:rsidRPr="00B619A3">
              <w:rPr>
                <w:b/>
                <w:szCs w:val="24"/>
              </w:rPr>
              <w:t>освітлення</w:t>
            </w:r>
            <w:r w:rsidR="00460209" w:rsidRPr="00B619A3">
              <w:rPr>
                <w:b/>
                <w:szCs w:val="24"/>
              </w:rPr>
              <w:t xml:space="preserve"> </w:t>
            </w:r>
            <w:r w:rsidRPr="00B619A3">
              <w:rPr>
                <w:b/>
                <w:szCs w:val="24"/>
              </w:rPr>
              <w:t xml:space="preserve"> </w:t>
            </w:r>
            <w:r w:rsidR="009A1C75" w:rsidRPr="00B619A3">
              <w:rPr>
                <w:b/>
                <w:szCs w:val="24"/>
              </w:rPr>
              <w:t xml:space="preserve">та безоплатну передачу </w:t>
            </w:r>
            <w:r w:rsidRPr="00B619A3">
              <w:rPr>
                <w:b/>
                <w:szCs w:val="24"/>
              </w:rPr>
              <w:t xml:space="preserve">на баланс  </w:t>
            </w:r>
            <w:r w:rsidR="009A1C75" w:rsidRPr="00B619A3">
              <w:rPr>
                <w:b/>
                <w:szCs w:val="24"/>
              </w:rPr>
              <w:t>комунальному підприємству</w:t>
            </w:r>
            <w:r w:rsidRPr="00B619A3">
              <w:rPr>
                <w:b/>
                <w:szCs w:val="24"/>
              </w:rPr>
              <w:t xml:space="preserve"> «Комунальник»</w:t>
            </w:r>
            <w:r w:rsidR="008A5EF5" w:rsidRPr="00B619A3">
              <w:rPr>
                <w:b/>
                <w:szCs w:val="24"/>
              </w:rPr>
              <w:t>, як внесок у статутний фонд</w:t>
            </w:r>
          </w:p>
        </w:tc>
      </w:tr>
      <w:tr w:rsidR="000F5FC9" w:rsidRPr="00B619A3" w14:paraId="31E09DA5" w14:textId="77777777" w:rsidTr="00B619A3">
        <w:trPr>
          <w:trHeight w:val="317"/>
        </w:trPr>
        <w:tc>
          <w:tcPr>
            <w:tcW w:w="4395" w:type="dxa"/>
            <w:vMerge/>
          </w:tcPr>
          <w:p w14:paraId="3A6438B7" w14:textId="77777777" w:rsidR="000F5FC9" w:rsidRPr="00B619A3" w:rsidRDefault="000F5FC9" w:rsidP="003E3327">
            <w:pPr>
              <w:jc w:val="center"/>
              <w:rPr>
                <w:rFonts w:ascii="Times New Roman" w:hAnsi="Times New Roman" w:cs="Times New Roman"/>
                <w:i/>
                <w:iCs/>
                <w:sz w:val="24"/>
                <w:szCs w:val="24"/>
              </w:rPr>
            </w:pPr>
          </w:p>
        </w:tc>
      </w:tr>
    </w:tbl>
    <w:p w14:paraId="03323C2E" w14:textId="298998CB" w:rsidR="00F51C01" w:rsidRPr="00B619A3" w:rsidRDefault="00F51C01" w:rsidP="00512449">
      <w:pPr>
        <w:pStyle w:val="ab"/>
        <w:jc w:val="both"/>
        <w:rPr>
          <w:rFonts w:ascii="Times New Roman" w:hAnsi="Times New Roman" w:cs="Times New Roman"/>
          <w:sz w:val="24"/>
          <w:szCs w:val="24"/>
        </w:rPr>
      </w:pPr>
    </w:p>
    <w:p w14:paraId="51C27510" w14:textId="50E90932" w:rsidR="006309DB" w:rsidRPr="00B619A3" w:rsidRDefault="006309DB" w:rsidP="005437D4">
      <w:pPr>
        <w:pStyle w:val="a9"/>
        <w:ind w:left="0" w:right="0" w:hanging="108"/>
        <w:rPr>
          <w:szCs w:val="24"/>
        </w:rPr>
      </w:pPr>
      <w:r w:rsidRPr="00B619A3">
        <w:rPr>
          <w:szCs w:val="24"/>
        </w:rPr>
        <w:t xml:space="preserve">           </w:t>
      </w:r>
      <w:r w:rsidR="006064B0" w:rsidRPr="00B619A3">
        <w:rPr>
          <w:szCs w:val="24"/>
        </w:rPr>
        <w:t xml:space="preserve"> </w:t>
      </w:r>
      <w:r w:rsidR="006064B0" w:rsidRPr="00B619A3">
        <w:rPr>
          <w:szCs w:val="24"/>
        </w:rPr>
        <w:tab/>
      </w:r>
      <w:r w:rsidRPr="00B619A3">
        <w:rPr>
          <w:szCs w:val="24"/>
        </w:rPr>
        <w:t>Керуючись статтями 2</w:t>
      </w:r>
      <w:r w:rsidR="00A55632" w:rsidRPr="00B619A3">
        <w:rPr>
          <w:szCs w:val="24"/>
        </w:rPr>
        <w:t>5</w:t>
      </w:r>
      <w:r w:rsidRPr="00B619A3">
        <w:rPr>
          <w:szCs w:val="24"/>
        </w:rPr>
        <w:t>, 60 Закону України «Про місцеве самоврядування в Україні», п</w:t>
      </w:r>
      <w:r w:rsidR="00C735ED" w:rsidRPr="00B619A3">
        <w:rPr>
          <w:szCs w:val="24"/>
        </w:rPr>
        <w:t xml:space="preserve">ідпунктом </w:t>
      </w:r>
      <w:r w:rsidR="00A55632" w:rsidRPr="00B619A3">
        <w:rPr>
          <w:szCs w:val="24"/>
        </w:rPr>
        <w:t>197.1.1</w:t>
      </w:r>
      <w:r w:rsidR="00C735ED" w:rsidRPr="00B619A3">
        <w:rPr>
          <w:szCs w:val="24"/>
        </w:rPr>
        <w:t xml:space="preserve">6 </w:t>
      </w:r>
      <w:r w:rsidR="00A55632" w:rsidRPr="00B619A3">
        <w:rPr>
          <w:szCs w:val="24"/>
        </w:rPr>
        <w:t xml:space="preserve"> </w:t>
      </w:r>
      <w:r w:rsidR="00C735ED" w:rsidRPr="00B619A3">
        <w:rPr>
          <w:szCs w:val="24"/>
        </w:rPr>
        <w:t xml:space="preserve">пункту 197.1 статті 197  Податкового кодексу України, </w:t>
      </w:r>
      <w:r w:rsidR="005437D4" w:rsidRPr="00B619A3">
        <w:rPr>
          <w:szCs w:val="24"/>
        </w:rPr>
        <w:t>рішенням Шептицької міської ради «Про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 від 22.01.2026 №4275, рішення Виконавчого  комітету Шептицької міської ради «Про створення комісії з питань передачі у комунальну власність Шептицької міської територіальної громади Шептицького району Львівської області в особі Шептицької міської ради електромереж</w:t>
      </w:r>
      <w:r w:rsidR="00B913C1" w:rsidRPr="00B619A3">
        <w:rPr>
          <w:szCs w:val="24"/>
        </w:rPr>
        <w:t>і</w:t>
      </w:r>
      <w:r w:rsidR="005437D4" w:rsidRPr="00B619A3">
        <w:rPr>
          <w:szCs w:val="24"/>
        </w:rPr>
        <w:t xml:space="preserve"> від </w:t>
      </w:r>
      <w:r w:rsidRPr="00B619A3">
        <w:rPr>
          <w:szCs w:val="24"/>
        </w:rPr>
        <w:t>ТзОВ «Компанія “Універсал Інжиніринг”»</w:t>
      </w:r>
      <w:r w:rsidR="0014650A" w:rsidRPr="00B619A3">
        <w:rPr>
          <w:szCs w:val="24"/>
        </w:rPr>
        <w:t xml:space="preserve"> </w:t>
      </w:r>
      <w:r w:rsidR="005437D4" w:rsidRPr="00B619A3">
        <w:rPr>
          <w:szCs w:val="24"/>
        </w:rPr>
        <w:t xml:space="preserve"> від  17.02.2026 №</w:t>
      </w:r>
      <w:r w:rsidR="00FA5AFA" w:rsidRPr="00B619A3">
        <w:rPr>
          <w:szCs w:val="24"/>
        </w:rPr>
        <w:t>1</w:t>
      </w:r>
      <w:r w:rsidR="00281009" w:rsidRPr="00B619A3">
        <w:rPr>
          <w:szCs w:val="24"/>
        </w:rPr>
        <w:t>8</w:t>
      </w:r>
      <w:r w:rsidR="00B619A3" w:rsidRPr="00B619A3">
        <w:rPr>
          <w:szCs w:val="24"/>
        </w:rPr>
        <w:t xml:space="preserve"> та беручи до уваги Акт приймання-передачі, затверджений рішенням Шептицької міської ради від 23.04.2026 «Про безоплатне прийняття у комунальну власність Шептицької міської територіальної громади Шептицького району Львівської області в особі Шептицької міської ради електромережі вуличного освітлення від ТзОВ «Компанія “Універсал Інжиніринг”» </w:t>
      </w:r>
      <w:r w:rsidR="00241413" w:rsidRPr="00B619A3">
        <w:rPr>
          <w:szCs w:val="24"/>
        </w:rPr>
        <w:t xml:space="preserve">, </w:t>
      </w:r>
      <w:r w:rsidRPr="00B619A3">
        <w:rPr>
          <w:bCs/>
          <w:szCs w:val="24"/>
        </w:rPr>
        <w:t>Шептицька міська рада</w:t>
      </w:r>
    </w:p>
    <w:p w14:paraId="2C11BB68" w14:textId="77777777" w:rsidR="006309DB" w:rsidRPr="00B619A3" w:rsidRDefault="006309DB" w:rsidP="006309DB">
      <w:pPr>
        <w:pStyle w:val="ab"/>
        <w:jc w:val="both"/>
        <w:rPr>
          <w:rFonts w:ascii="Times New Roman" w:hAnsi="Times New Roman" w:cs="Times New Roman"/>
          <w:sz w:val="24"/>
          <w:szCs w:val="24"/>
        </w:rPr>
      </w:pPr>
    </w:p>
    <w:p w14:paraId="3F4F6165" w14:textId="77777777" w:rsidR="006309DB" w:rsidRPr="00B619A3" w:rsidRDefault="006309DB" w:rsidP="006309DB">
      <w:pPr>
        <w:pStyle w:val="ab"/>
        <w:jc w:val="both"/>
        <w:rPr>
          <w:rFonts w:ascii="Times New Roman" w:hAnsi="Times New Roman" w:cs="Times New Roman"/>
          <w:sz w:val="24"/>
          <w:szCs w:val="24"/>
        </w:rPr>
      </w:pPr>
      <w:r w:rsidRPr="00B619A3">
        <w:rPr>
          <w:rFonts w:ascii="Times New Roman" w:hAnsi="Times New Roman" w:cs="Times New Roman"/>
          <w:sz w:val="24"/>
          <w:szCs w:val="24"/>
        </w:rPr>
        <w:t>ВИРІШИЛА:</w:t>
      </w:r>
    </w:p>
    <w:p w14:paraId="635826A6" w14:textId="77777777" w:rsidR="006309DB" w:rsidRPr="00B619A3" w:rsidRDefault="006309DB" w:rsidP="006309DB">
      <w:pPr>
        <w:pStyle w:val="ab"/>
        <w:jc w:val="both"/>
        <w:rPr>
          <w:rFonts w:ascii="Times New Roman" w:hAnsi="Times New Roman" w:cs="Times New Roman"/>
          <w:sz w:val="24"/>
          <w:szCs w:val="24"/>
        </w:rPr>
      </w:pPr>
    </w:p>
    <w:p w14:paraId="4E431EF0" w14:textId="42750613" w:rsidR="006064B0" w:rsidRPr="00B619A3" w:rsidRDefault="00281009" w:rsidP="009A1C75">
      <w:pPr>
        <w:pStyle w:val="ab"/>
        <w:ind w:firstLine="709"/>
        <w:jc w:val="both"/>
        <w:rPr>
          <w:sz w:val="24"/>
          <w:szCs w:val="24"/>
        </w:rPr>
      </w:pPr>
      <w:r w:rsidRPr="00B619A3">
        <w:rPr>
          <w:rFonts w:ascii="Times New Roman" w:hAnsi="Times New Roman" w:cs="Times New Roman"/>
          <w:sz w:val="24"/>
          <w:szCs w:val="24"/>
        </w:rPr>
        <w:t xml:space="preserve">1. </w:t>
      </w:r>
      <w:r w:rsidR="009A1C75" w:rsidRPr="00B619A3">
        <w:rPr>
          <w:rFonts w:ascii="Times New Roman" w:hAnsi="Times New Roman" w:cs="Times New Roman"/>
          <w:sz w:val="24"/>
          <w:szCs w:val="24"/>
        </w:rPr>
        <w:t xml:space="preserve">Зняти з балансу </w:t>
      </w:r>
      <w:r w:rsidR="002B47C5" w:rsidRPr="00B619A3">
        <w:rPr>
          <w:rFonts w:ascii="Times New Roman" w:hAnsi="Times New Roman" w:cs="Times New Roman"/>
          <w:sz w:val="24"/>
          <w:szCs w:val="24"/>
        </w:rPr>
        <w:t xml:space="preserve"> </w:t>
      </w:r>
      <w:r w:rsidR="009A1C75" w:rsidRPr="00B619A3">
        <w:rPr>
          <w:rFonts w:ascii="Times New Roman" w:hAnsi="Times New Roman" w:cs="Times New Roman"/>
          <w:sz w:val="24"/>
          <w:szCs w:val="24"/>
        </w:rPr>
        <w:t>Виконавчого комітету Шептицької міської ради  електромережі вуличного освітлення  по вул. Івасюка, 2Б  та передати комунальному підприємству «Комунальник</w:t>
      </w:r>
      <w:r w:rsidR="00486D03" w:rsidRPr="00B619A3">
        <w:rPr>
          <w:rFonts w:ascii="Times New Roman" w:hAnsi="Times New Roman" w:cs="Times New Roman"/>
          <w:sz w:val="24"/>
          <w:szCs w:val="24"/>
        </w:rPr>
        <w:t>»,</w:t>
      </w:r>
      <w:r w:rsidR="008A5EF5" w:rsidRPr="00B619A3">
        <w:rPr>
          <w:rFonts w:ascii="Times New Roman" w:hAnsi="Times New Roman" w:cs="Times New Roman"/>
          <w:sz w:val="24"/>
          <w:szCs w:val="24"/>
        </w:rPr>
        <w:t xml:space="preserve"> як внесок у статутний фонд, </w:t>
      </w:r>
      <w:r w:rsidR="00486D03"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відповідно</w:t>
      </w:r>
      <w:r w:rsidR="009A1C75" w:rsidRPr="00B619A3">
        <w:rPr>
          <w:rFonts w:ascii="Times New Roman" w:hAnsi="Times New Roman" w:cs="Times New Roman"/>
          <w:sz w:val="24"/>
          <w:szCs w:val="24"/>
        </w:rPr>
        <w:t xml:space="preserve"> характеристики</w:t>
      </w:r>
      <w:r w:rsidR="0019185A" w:rsidRPr="00B619A3">
        <w:rPr>
          <w:rFonts w:ascii="Times New Roman" w:hAnsi="Times New Roman" w:cs="Times New Roman"/>
          <w:sz w:val="24"/>
          <w:szCs w:val="24"/>
        </w:rPr>
        <w:t xml:space="preserve"> електромережі вуличного</w:t>
      </w:r>
      <w:r w:rsidR="00FC741F"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 xml:space="preserve"> освітлення</w:t>
      </w:r>
      <w:r w:rsidR="00FC741F"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 xml:space="preserve"> по </w:t>
      </w:r>
      <w:r w:rsidR="0013551E" w:rsidRPr="00B619A3">
        <w:rPr>
          <w:rFonts w:ascii="Times New Roman" w:hAnsi="Times New Roman" w:cs="Times New Roman"/>
          <w:sz w:val="24"/>
          <w:szCs w:val="24"/>
        </w:rPr>
        <w:t xml:space="preserve"> </w:t>
      </w:r>
      <w:proofErr w:type="spellStart"/>
      <w:r w:rsidR="0019185A" w:rsidRPr="00B619A3">
        <w:rPr>
          <w:rFonts w:ascii="Times New Roman" w:hAnsi="Times New Roman" w:cs="Times New Roman"/>
          <w:sz w:val="24"/>
          <w:szCs w:val="24"/>
        </w:rPr>
        <w:t>вул.Івасюка</w:t>
      </w:r>
      <w:proofErr w:type="spellEnd"/>
      <w:r w:rsidR="0019185A" w:rsidRPr="00B619A3">
        <w:rPr>
          <w:rFonts w:ascii="Times New Roman" w:hAnsi="Times New Roman" w:cs="Times New Roman"/>
          <w:sz w:val="24"/>
          <w:szCs w:val="24"/>
        </w:rPr>
        <w:t xml:space="preserve">, 2Б </w:t>
      </w:r>
      <w:r w:rsid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в  м. Шептицький</w:t>
      </w:r>
      <w:r w:rsidR="009A1C75" w:rsidRPr="00B619A3">
        <w:rPr>
          <w:rFonts w:ascii="Times New Roman" w:hAnsi="Times New Roman" w:cs="Times New Roman"/>
          <w:sz w:val="24"/>
          <w:szCs w:val="24"/>
        </w:rPr>
        <w:t>,</w:t>
      </w:r>
      <w:r w:rsidR="00177F37" w:rsidRPr="00B619A3">
        <w:rPr>
          <w:rFonts w:ascii="Times New Roman" w:hAnsi="Times New Roman" w:cs="Times New Roman"/>
          <w:sz w:val="24"/>
          <w:szCs w:val="24"/>
        </w:rPr>
        <w:t xml:space="preserve"> згідно </w:t>
      </w:r>
      <w:r w:rsidR="009A1C75" w:rsidRPr="00B619A3">
        <w:rPr>
          <w:rFonts w:ascii="Times New Roman" w:hAnsi="Times New Roman" w:cs="Times New Roman"/>
          <w:sz w:val="24"/>
          <w:szCs w:val="24"/>
        </w:rPr>
        <w:t>додат</w:t>
      </w:r>
      <w:r w:rsidR="00177F37" w:rsidRPr="00B619A3">
        <w:rPr>
          <w:rFonts w:ascii="Times New Roman" w:hAnsi="Times New Roman" w:cs="Times New Roman"/>
          <w:sz w:val="24"/>
          <w:szCs w:val="24"/>
        </w:rPr>
        <w:t>ку</w:t>
      </w:r>
      <w:r w:rsidR="009A1C75" w:rsidRPr="00B619A3">
        <w:rPr>
          <w:rFonts w:ascii="Times New Roman" w:hAnsi="Times New Roman" w:cs="Times New Roman"/>
          <w:sz w:val="24"/>
          <w:szCs w:val="24"/>
        </w:rPr>
        <w:t xml:space="preserve">. </w:t>
      </w:r>
    </w:p>
    <w:p w14:paraId="692CFDBD" w14:textId="24333D56" w:rsidR="006309DB" w:rsidRPr="00B619A3" w:rsidRDefault="009A1C75" w:rsidP="006C0D91">
      <w:pPr>
        <w:pStyle w:val="aa"/>
        <w:spacing w:before="0" w:beforeAutospacing="0" w:after="0" w:afterAutospacing="0"/>
        <w:ind w:firstLine="709"/>
        <w:jc w:val="both"/>
        <w:rPr>
          <w:lang w:val="uk-UA"/>
        </w:rPr>
      </w:pPr>
      <w:r w:rsidRPr="00B619A3">
        <w:rPr>
          <w:lang w:val="uk-UA"/>
        </w:rPr>
        <w:t>2</w:t>
      </w:r>
      <w:r w:rsidR="006064B0" w:rsidRPr="00B619A3">
        <w:rPr>
          <w:lang w:val="uk-UA"/>
        </w:rPr>
        <w:t xml:space="preserve">. </w:t>
      </w:r>
      <w:r w:rsidR="00C51E3D" w:rsidRPr="00B619A3">
        <w:rPr>
          <w:lang w:val="uk-UA"/>
        </w:rPr>
        <w:t xml:space="preserve">Виконавчому комітету Шептицької міської ради  </w:t>
      </w:r>
      <w:r w:rsidRPr="00B619A3">
        <w:rPr>
          <w:lang w:val="uk-UA"/>
        </w:rPr>
        <w:t xml:space="preserve">зняття з </w:t>
      </w:r>
      <w:r w:rsidR="00C51E3D" w:rsidRPr="00B619A3">
        <w:rPr>
          <w:lang w:val="uk-UA"/>
        </w:rPr>
        <w:t>баланс</w:t>
      </w:r>
      <w:r w:rsidRPr="00B619A3">
        <w:rPr>
          <w:lang w:val="uk-UA"/>
        </w:rPr>
        <w:t>у</w:t>
      </w:r>
      <w:r w:rsidR="00C51E3D" w:rsidRPr="00B619A3">
        <w:rPr>
          <w:lang w:val="uk-UA"/>
        </w:rPr>
        <w:t xml:space="preserve"> </w:t>
      </w:r>
      <w:proofErr w:type="spellStart"/>
      <w:r w:rsidR="00C51E3D" w:rsidRPr="00B619A3">
        <w:t>електромереж</w:t>
      </w:r>
      <w:proofErr w:type="spellEnd"/>
      <w:r w:rsidR="00C51E3D" w:rsidRPr="00B619A3">
        <w:rPr>
          <w:lang w:val="uk-UA"/>
        </w:rPr>
        <w:t xml:space="preserve">і </w:t>
      </w:r>
      <w:r w:rsidR="00C51E3D" w:rsidRPr="00B619A3">
        <w:t xml:space="preserve"> </w:t>
      </w:r>
      <w:proofErr w:type="spellStart"/>
      <w:r w:rsidR="00C51E3D" w:rsidRPr="00B619A3">
        <w:t>вуличного</w:t>
      </w:r>
      <w:proofErr w:type="spellEnd"/>
      <w:r w:rsidR="005C22FE" w:rsidRPr="00B619A3">
        <w:rPr>
          <w:lang w:val="uk-UA"/>
        </w:rPr>
        <w:t xml:space="preserve"> </w:t>
      </w:r>
      <w:r w:rsidR="00C51E3D" w:rsidRPr="00B619A3">
        <w:t xml:space="preserve"> </w:t>
      </w:r>
      <w:proofErr w:type="spellStart"/>
      <w:r w:rsidR="00C51E3D" w:rsidRPr="00B619A3">
        <w:t>освітлення</w:t>
      </w:r>
      <w:proofErr w:type="spellEnd"/>
      <w:r w:rsidR="00C51E3D" w:rsidRPr="00B619A3">
        <w:t xml:space="preserve">  по </w:t>
      </w:r>
      <w:proofErr w:type="spellStart"/>
      <w:r w:rsidR="00C51E3D" w:rsidRPr="00B619A3">
        <w:t>вул</w:t>
      </w:r>
      <w:proofErr w:type="spellEnd"/>
      <w:r w:rsidR="00C51E3D" w:rsidRPr="00B619A3">
        <w:t xml:space="preserve">. </w:t>
      </w:r>
      <w:proofErr w:type="spellStart"/>
      <w:r w:rsidR="00C51E3D" w:rsidRPr="00B619A3">
        <w:t>Івасюка</w:t>
      </w:r>
      <w:proofErr w:type="spellEnd"/>
      <w:r w:rsidR="00C51E3D" w:rsidRPr="00B619A3">
        <w:t xml:space="preserve">, 2Б в м. </w:t>
      </w:r>
      <w:proofErr w:type="spellStart"/>
      <w:proofErr w:type="gramStart"/>
      <w:r w:rsidR="00C51E3D" w:rsidRPr="00B619A3">
        <w:t>Шептицький</w:t>
      </w:r>
      <w:proofErr w:type="spellEnd"/>
      <w:r w:rsidR="00A6538C" w:rsidRPr="00B619A3">
        <w:rPr>
          <w:lang w:val="uk-UA"/>
        </w:rPr>
        <w:t xml:space="preserve"> </w:t>
      </w:r>
      <w:r w:rsidR="00FA5AFA" w:rsidRPr="00B619A3">
        <w:rPr>
          <w:lang w:val="uk-UA"/>
        </w:rPr>
        <w:t xml:space="preserve"> </w:t>
      </w:r>
      <w:r w:rsidR="006064B0" w:rsidRPr="00B619A3">
        <w:rPr>
          <w:lang w:val="uk-UA"/>
        </w:rPr>
        <w:t>провести</w:t>
      </w:r>
      <w:proofErr w:type="gramEnd"/>
      <w:r w:rsidR="006064B0" w:rsidRPr="00B619A3">
        <w:rPr>
          <w:lang w:val="uk-UA"/>
        </w:rPr>
        <w:t xml:space="preserve">  згідно з чинним законодавством України</w:t>
      </w:r>
      <w:r w:rsidR="00D47FED" w:rsidRPr="00B619A3">
        <w:rPr>
          <w:lang w:val="uk-UA"/>
        </w:rPr>
        <w:t>.</w:t>
      </w:r>
    </w:p>
    <w:p w14:paraId="75C60C87" w14:textId="13EEFF93" w:rsidR="00050E6D" w:rsidRPr="00B619A3" w:rsidRDefault="00050E6D" w:rsidP="00050E6D">
      <w:pPr>
        <w:pStyle w:val="aa"/>
        <w:spacing w:before="0" w:beforeAutospacing="0" w:after="0" w:afterAutospacing="0"/>
        <w:ind w:firstLine="709"/>
        <w:jc w:val="both"/>
        <w:rPr>
          <w:lang w:val="uk-UA"/>
        </w:rPr>
      </w:pPr>
      <w:r w:rsidRPr="00B619A3">
        <w:rPr>
          <w:lang w:val="uk-UA"/>
        </w:rPr>
        <w:t xml:space="preserve">3. Комунальному підприємству «Комунальник» прийняття на баланс </w:t>
      </w:r>
      <w:proofErr w:type="spellStart"/>
      <w:r w:rsidRPr="00B619A3">
        <w:t>електромереж</w:t>
      </w:r>
      <w:proofErr w:type="spellEnd"/>
      <w:r w:rsidRPr="00B619A3">
        <w:rPr>
          <w:lang w:val="uk-UA"/>
        </w:rPr>
        <w:t xml:space="preserve">і </w:t>
      </w:r>
      <w:r w:rsidRPr="00B619A3">
        <w:t xml:space="preserve"> </w:t>
      </w:r>
      <w:proofErr w:type="spellStart"/>
      <w:r w:rsidRPr="00B619A3">
        <w:t>вуличного</w:t>
      </w:r>
      <w:proofErr w:type="spellEnd"/>
      <w:r w:rsidRPr="00B619A3">
        <w:t xml:space="preserve"> </w:t>
      </w:r>
      <w:proofErr w:type="spellStart"/>
      <w:r w:rsidRPr="00B619A3">
        <w:t>освітлення</w:t>
      </w:r>
      <w:proofErr w:type="spellEnd"/>
      <w:r w:rsidRPr="00B619A3">
        <w:t xml:space="preserve">  по </w:t>
      </w:r>
      <w:proofErr w:type="spellStart"/>
      <w:r w:rsidRPr="00B619A3">
        <w:t>вул</w:t>
      </w:r>
      <w:proofErr w:type="spellEnd"/>
      <w:r w:rsidRPr="00B619A3">
        <w:t xml:space="preserve">. </w:t>
      </w:r>
      <w:proofErr w:type="spellStart"/>
      <w:r w:rsidRPr="00B619A3">
        <w:t>Івасюка</w:t>
      </w:r>
      <w:proofErr w:type="spellEnd"/>
      <w:r w:rsidRPr="00B619A3">
        <w:t xml:space="preserve">, 2Б в м. </w:t>
      </w:r>
      <w:proofErr w:type="spellStart"/>
      <w:proofErr w:type="gramStart"/>
      <w:r w:rsidRPr="00B619A3">
        <w:t>Шептицький</w:t>
      </w:r>
      <w:proofErr w:type="spellEnd"/>
      <w:r w:rsidRPr="00B619A3">
        <w:rPr>
          <w:lang w:val="uk-UA"/>
        </w:rPr>
        <w:t xml:space="preserve">  провести</w:t>
      </w:r>
      <w:proofErr w:type="gramEnd"/>
      <w:r w:rsidRPr="00B619A3">
        <w:rPr>
          <w:lang w:val="uk-UA"/>
        </w:rPr>
        <w:t xml:space="preserve">  згідно з чинним законодавством України.</w:t>
      </w:r>
    </w:p>
    <w:p w14:paraId="7E0F3B7C" w14:textId="46C01DB7" w:rsidR="006309DB" w:rsidRPr="00B619A3" w:rsidRDefault="00050E6D" w:rsidP="00D47FED">
      <w:pPr>
        <w:pStyle w:val="ab"/>
        <w:ind w:firstLine="709"/>
        <w:jc w:val="both"/>
        <w:rPr>
          <w:rFonts w:ascii="Times New Roman" w:hAnsi="Times New Roman" w:cs="Times New Roman"/>
          <w:sz w:val="24"/>
          <w:szCs w:val="24"/>
        </w:rPr>
      </w:pPr>
      <w:r w:rsidRPr="00B619A3">
        <w:rPr>
          <w:rFonts w:ascii="Times New Roman" w:hAnsi="Times New Roman" w:cs="Times New Roman"/>
          <w:sz w:val="24"/>
          <w:szCs w:val="24"/>
        </w:rPr>
        <w:t>4</w:t>
      </w:r>
      <w:r w:rsidR="00FA5AFA" w:rsidRPr="00B619A3">
        <w:rPr>
          <w:rFonts w:ascii="Times New Roman" w:hAnsi="Times New Roman" w:cs="Times New Roman"/>
          <w:sz w:val="24"/>
          <w:szCs w:val="24"/>
        </w:rPr>
        <w:t>.</w:t>
      </w:r>
      <w:r w:rsidR="00104D58" w:rsidRPr="00B619A3">
        <w:rPr>
          <w:rFonts w:ascii="Times New Roman" w:hAnsi="Times New Roman" w:cs="Times New Roman"/>
          <w:sz w:val="24"/>
          <w:szCs w:val="24"/>
        </w:rPr>
        <w:t xml:space="preserve"> </w:t>
      </w:r>
      <w:r w:rsidR="006309DB" w:rsidRPr="00B619A3">
        <w:rPr>
          <w:rFonts w:ascii="Times New Roman" w:hAnsi="Times New Roman" w:cs="Times New Roman"/>
          <w:sz w:val="24"/>
          <w:szCs w:val="24"/>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sidRPr="00B619A3">
        <w:rPr>
          <w:rFonts w:ascii="Times New Roman" w:hAnsi="Times New Roman" w:cs="Times New Roman"/>
          <w:sz w:val="24"/>
          <w:szCs w:val="24"/>
        </w:rPr>
        <w:t>,</w:t>
      </w:r>
      <w:r w:rsidR="006309DB" w:rsidRPr="00B619A3">
        <w:rPr>
          <w:rFonts w:ascii="Times New Roman" w:hAnsi="Times New Roman" w:cs="Times New Roman"/>
          <w:sz w:val="24"/>
          <w:szCs w:val="24"/>
        </w:rPr>
        <w:t xml:space="preserve"> приватизації</w:t>
      </w:r>
      <w:r w:rsidR="00372913" w:rsidRPr="00B619A3">
        <w:rPr>
          <w:rFonts w:ascii="Times New Roman" w:hAnsi="Times New Roman" w:cs="Times New Roman"/>
          <w:sz w:val="24"/>
          <w:szCs w:val="24"/>
        </w:rPr>
        <w:t xml:space="preserve"> та підтримки обороноздатності</w:t>
      </w:r>
      <w:r w:rsidR="006309DB" w:rsidRPr="00B619A3">
        <w:rPr>
          <w:rFonts w:ascii="Times New Roman" w:hAnsi="Times New Roman" w:cs="Times New Roman"/>
          <w:sz w:val="24"/>
          <w:szCs w:val="24"/>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Pr="00B619A3" w:rsidRDefault="006309DB" w:rsidP="006309DB">
      <w:pPr>
        <w:pStyle w:val="ab"/>
        <w:jc w:val="both"/>
        <w:rPr>
          <w:rFonts w:ascii="Times New Roman" w:hAnsi="Times New Roman" w:cs="Times New Roman"/>
          <w:sz w:val="24"/>
          <w:szCs w:val="24"/>
        </w:rPr>
      </w:pPr>
    </w:p>
    <w:p w14:paraId="3E9C3F25" w14:textId="69B3CFCE" w:rsidR="0098298A" w:rsidRPr="00B619A3" w:rsidRDefault="00C51E3D" w:rsidP="006309DB">
      <w:pPr>
        <w:pStyle w:val="ab"/>
        <w:jc w:val="both"/>
        <w:rPr>
          <w:rFonts w:ascii="Times New Roman" w:hAnsi="Times New Roman" w:cs="Times New Roman"/>
          <w:sz w:val="24"/>
          <w:szCs w:val="24"/>
        </w:rPr>
      </w:pPr>
      <w:r w:rsidRPr="00B619A3">
        <w:rPr>
          <w:rFonts w:ascii="Times New Roman" w:hAnsi="Times New Roman" w:cs="Times New Roman"/>
          <w:sz w:val="24"/>
          <w:szCs w:val="24"/>
        </w:rPr>
        <w:t xml:space="preserve"> </w:t>
      </w:r>
    </w:p>
    <w:p w14:paraId="60209E71" w14:textId="0003B48D" w:rsidR="00104D58" w:rsidRPr="0019185A" w:rsidRDefault="006309DB" w:rsidP="00FD5DEA">
      <w:pPr>
        <w:pStyle w:val="ab"/>
        <w:jc w:val="both"/>
        <w:rPr>
          <w:rFonts w:ascii="Times New Roman" w:hAnsi="Times New Roman" w:cs="Times New Roman"/>
          <w:sz w:val="25"/>
          <w:szCs w:val="25"/>
        </w:rPr>
      </w:pPr>
      <w:r w:rsidRPr="00B619A3">
        <w:rPr>
          <w:rFonts w:ascii="Times New Roman" w:hAnsi="Times New Roman" w:cs="Times New Roman"/>
          <w:sz w:val="24"/>
          <w:szCs w:val="24"/>
        </w:rPr>
        <w:t>Міський голова</w:t>
      </w:r>
      <w:r w:rsidRPr="00B619A3">
        <w:rPr>
          <w:rFonts w:ascii="Times New Roman" w:hAnsi="Times New Roman" w:cs="Times New Roman"/>
          <w:sz w:val="24"/>
          <w:szCs w:val="24"/>
        </w:rPr>
        <w:tab/>
      </w:r>
      <w:r w:rsidRPr="00B619A3">
        <w:rPr>
          <w:rFonts w:ascii="Times New Roman" w:hAnsi="Times New Roman" w:cs="Times New Roman"/>
          <w:sz w:val="24"/>
          <w:szCs w:val="24"/>
        </w:rPr>
        <w:tab/>
      </w:r>
      <w:r w:rsidR="001E5CE6" w:rsidRPr="00B619A3">
        <w:rPr>
          <w:rFonts w:ascii="Times New Roman" w:hAnsi="Times New Roman" w:cs="Times New Roman"/>
          <w:sz w:val="24"/>
          <w:szCs w:val="24"/>
        </w:rPr>
        <w:t xml:space="preserve">          </w:t>
      </w:r>
      <w:r w:rsidRPr="00B619A3">
        <w:rPr>
          <w:rFonts w:ascii="Times New Roman" w:hAnsi="Times New Roman" w:cs="Times New Roman"/>
          <w:sz w:val="24"/>
          <w:szCs w:val="24"/>
        </w:rPr>
        <w:tab/>
      </w:r>
      <w:r w:rsidR="006C0D91" w:rsidRPr="00B619A3">
        <w:rPr>
          <w:rFonts w:ascii="Times New Roman" w:hAnsi="Times New Roman" w:cs="Times New Roman"/>
          <w:sz w:val="24"/>
          <w:szCs w:val="24"/>
        </w:rPr>
        <w:t xml:space="preserve">  </w:t>
      </w:r>
      <w:r w:rsidRPr="00B619A3">
        <w:rPr>
          <w:rFonts w:ascii="Times New Roman" w:hAnsi="Times New Roman" w:cs="Times New Roman"/>
          <w:sz w:val="24"/>
          <w:szCs w:val="24"/>
        </w:rPr>
        <w:tab/>
      </w:r>
      <w:r w:rsidRPr="00B619A3">
        <w:rPr>
          <w:rFonts w:ascii="Times New Roman" w:hAnsi="Times New Roman" w:cs="Times New Roman"/>
          <w:sz w:val="24"/>
          <w:szCs w:val="24"/>
        </w:rPr>
        <w:tab/>
        <w:t xml:space="preserve">                   </w:t>
      </w:r>
      <w:r w:rsidR="006C0D91" w:rsidRPr="00B619A3">
        <w:rPr>
          <w:rFonts w:ascii="Times New Roman" w:hAnsi="Times New Roman" w:cs="Times New Roman"/>
          <w:sz w:val="24"/>
          <w:szCs w:val="24"/>
        </w:rPr>
        <w:t xml:space="preserve">     </w:t>
      </w:r>
      <w:r w:rsidR="006A320B" w:rsidRPr="00B619A3">
        <w:rPr>
          <w:rFonts w:ascii="Times New Roman" w:hAnsi="Times New Roman" w:cs="Times New Roman"/>
          <w:sz w:val="24"/>
          <w:szCs w:val="24"/>
        </w:rPr>
        <w:t xml:space="preserve">  </w:t>
      </w:r>
      <w:r w:rsidR="006C0D91" w:rsidRPr="00B619A3">
        <w:rPr>
          <w:rFonts w:ascii="Times New Roman" w:hAnsi="Times New Roman" w:cs="Times New Roman"/>
          <w:sz w:val="24"/>
          <w:szCs w:val="24"/>
        </w:rPr>
        <w:t xml:space="preserve">     </w:t>
      </w:r>
      <w:r w:rsidRPr="00B619A3">
        <w:rPr>
          <w:rFonts w:ascii="Times New Roman" w:hAnsi="Times New Roman" w:cs="Times New Roman"/>
          <w:sz w:val="24"/>
          <w:szCs w:val="24"/>
        </w:rPr>
        <w:t>Андрій ЗАЛІВСЬКИЙ</w:t>
      </w:r>
    </w:p>
    <w:p w14:paraId="5E6B4C43" w14:textId="77777777" w:rsidR="00104D58" w:rsidRPr="0019185A" w:rsidRDefault="00104D58" w:rsidP="00E62B32">
      <w:pPr>
        <w:pStyle w:val="3"/>
        <w:spacing w:after="0"/>
        <w:ind w:left="0" w:right="140"/>
        <w:jc w:val="both"/>
        <w:rPr>
          <w:sz w:val="25"/>
          <w:szCs w:val="25"/>
          <w:lang w:val="uk-UA"/>
        </w:rPr>
      </w:pPr>
    </w:p>
    <w:p w14:paraId="19DCE979" w14:textId="19CC67A5" w:rsidR="006064B0" w:rsidRDefault="00104D58" w:rsidP="00BA2671">
      <w:pPr>
        <w:pStyle w:val="3"/>
        <w:spacing w:after="0"/>
        <w:ind w:left="0" w:right="140"/>
        <w:jc w:val="both"/>
        <w:rPr>
          <w:sz w:val="26"/>
          <w:szCs w:val="26"/>
          <w:lang w:val="uk-UA"/>
        </w:rPr>
      </w:pPr>
      <w:r>
        <w:rPr>
          <w:sz w:val="26"/>
          <w:szCs w:val="26"/>
          <w:lang w:val="uk-UA"/>
        </w:rPr>
        <w:lastRenderedPageBreak/>
        <w:t xml:space="preserve">                                                                            </w:t>
      </w:r>
      <w:r w:rsidR="00BA2671">
        <w:rPr>
          <w:sz w:val="26"/>
          <w:szCs w:val="26"/>
          <w:lang w:val="uk-UA"/>
        </w:rPr>
        <w:t xml:space="preserve">                 </w:t>
      </w:r>
    </w:p>
    <w:p w14:paraId="2042150B" w14:textId="30367801" w:rsidR="00E36024" w:rsidRPr="00BA2671" w:rsidRDefault="003E4B44" w:rsidP="00BA2671">
      <w:pPr>
        <w:pStyle w:val="3"/>
        <w:spacing w:after="0"/>
        <w:ind w:left="0" w:right="140"/>
        <w:jc w:val="both"/>
        <w:rPr>
          <w:sz w:val="26"/>
          <w:szCs w:val="26"/>
          <w:lang w:val="uk-UA"/>
        </w:rPr>
      </w:pPr>
      <w:r>
        <w:rPr>
          <w:sz w:val="24"/>
          <w:szCs w:val="24"/>
        </w:rPr>
        <w:t xml:space="preserve">          </w:t>
      </w:r>
      <w:r w:rsidR="00104D58">
        <w:rPr>
          <w:sz w:val="24"/>
          <w:szCs w:val="24"/>
        </w:rPr>
        <w:t xml:space="preserve">                             </w:t>
      </w:r>
    </w:p>
    <w:p w14:paraId="6B4F6B60" w14:textId="22C733A1" w:rsidR="0086692A" w:rsidRPr="00553A58" w:rsidRDefault="00E36024" w:rsidP="00FD78E9">
      <w:pPr>
        <w:pStyle w:val="ab"/>
        <w:jc w:val="both"/>
        <w:rPr>
          <w:rFonts w:ascii="Times New Roman" w:hAnsi="Times New Roman" w:cs="Times New Roman"/>
          <w:sz w:val="24"/>
          <w:szCs w:val="24"/>
        </w:rPr>
      </w:pPr>
      <w:r w:rsidRPr="00FD78E9">
        <w:rPr>
          <w:rFonts w:ascii="Times New Roman" w:hAnsi="Times New Roman" w:cs="Times New Roman"/>
          <w:sz w:val="24"/>
          <w:szCs w:val="24"/>
        </w:rPr>
        <w:t xml:space="preserve">                                                                   </w:t>
      </w:r>
      <w:r w:rsidR="00FD78E9" w:rsidRPr="00FD78E9">
        <w:rPr>
          <w:rFonts w:ascii="Times New Roman" w:hAnsi="Times New Roman" w:cs="Times New Roman"/>
          <w:sz w:val="24"/>
          <w:szCs w:val="24"/>
        </w:rPr>
        <w:t xml:space="preserve">                                                   </w:t>
      </w:r>
      <w:r w:rsidR="0086692A" w:rsidRPr="00553A58">
        <w:rPr>
          <w:rFonts w:ascii="Times New Roman" w:hAnsi="Times New Roman" w:cs="Times New Roman"/>
          <w:sz w:val="24"/>
          <w:szCs w:val="24"/>
        </w:rPr>
        <w:t>Додаток</w:t>
      </w:r>
    </w:p>
    <w:p w14:paraId="60D74346" w14:textId="7B695440"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A6538C" w:rsidRPr="00553A58">
        <w:rPr>
          <w:rFonts w:ascii="Times New Roman" w:hAnsi="Times New Roman" w:cs="Times New Roman"/>
          <w:sz w:val="24"/>
          <w:szCs w:val="24"/>
        </w:rPr>
        <w:t xml:space="preserve">         </w:t>
      </w:r>
      <w:r w:rsidR="004D1AE3"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00553A58">
        <w:rPr>
          <w:rFonts w:ascii="Times New Roman" w:hAnsi="Times New Roman" w:cs="Times New Roman"/>
          <w:sz w:val="24"/>
          <w:szCs w:val="24"/>
        </w:rPr>
        <w:t xml:space="preserve"> </w:t>
      </w:r>
      <w:r w:rsidR="00553A58" w:rsidRPr="00553A58">
        <w:rPr>
          <w:rFonts w:ascii="Times New Roman" w:hAnsi="Times New Roman" w:cs="Times New Roman"/>
          <w:sz w:val="24"/>
          <w:szCs w:val="24"/>
        </w:rPr>
        <w:t xml:space="preserve"> </w:t>
      </w:r>
      <w:r w:rsidR="00553A58">
        <w:rPr>
          <w:rFonts w:ascii="Times New Roman" w:hAnsi="Times New Roman" w:cs="Times New Roman"/>
          <w:sz w:val="24"/>
          <w:szCs w:val="24"/>
        </w:rPr>
        <w:t xml:space="preserve">до </w:t>
      </w:r>
      <w:r w:rsidRPr="00553A58">
        <w:rPr>
          <w:rFonts w:ascii="Times New Roman" w:hAnsi="Times New Roman" w:cs="Times New Roman"/>
          <w:sz w:val="24"/>
          <w:szCs w:val="24"/>
        </w:rPr>
        <w:t>рішення    сесії</w:t>
      </w:r>
    </w:p>
    <w:p w14:paraId="3D3CC8F2" w14:textId="31894D5A"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1161A5"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Pr="00553A58">
        <w:rPr>
          <w:rFonts w:ascii="Times New Roman" w:hAnsi="Times New Roman" w:cs="Times New Roman"/>
          <w:sz w:val="24"/>
          <w:szCs w:val="24"/>
        </w:rPr>
        <w:t>Шептицької міської ради</w:t>
      </w:r>
    </w:p>
    <w:p w14:paraId="5FF5B0B2" w14:textId="1C2663D2"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A6538C" w:rsidRPr="00553A58">
        <w:rPr>
          <w:rFonts w:ascii="Times New Roman" w:hAnsi="Times New Roman" w:cs="Times New Roman"/>
          <w:sz w:val="24"/>
          <w:szCs w:val="24"/>
        </w:rPr>
        <w:t xml:space="preserve">          </w:t>
      </w:r>
      <w:r w:rsidR="00CF13EF" w:rsidRPr="00553A58">
        <w:rPr>
          <w:rFonts w:ascii="Times New Roman" w:hAnsi="Times New Roman" w:cs="Times New Roman"/>
          <w:sz w:val="24"/>
          <w:szCs w:val="24"/>
        </w:rPr>
        <w:t xml:space="preserve"> </w:t>
      </w:r>
      <w:r w:rsidR="00861F68"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00CF13EF" w:rsidRPr="00553A58">
        <w:rPr>
          <w:rFonts w:ascii="Times New Roman" w:hAnsi="Times New Roman" w:cs="Times New Roman"/>
          <w:sz w:val="24"/>
          <w:szCs w:val="24"/>
        </w:rPr>
        <w:t>___</w:t>
      </w:r>
      <w:r w:rsidRPr="00553A58">
        <w:rPr>
          <w:rFonts w:ascii="Times New Roman" w:hAnsi="Times New Roman" w:cs="Times New Roman"/>
          <w:sz w:val="24"/>
          <w:szCs w:val="24"/>
        </w:rPr>
        <w:t>____________ №____</w:t>
      </w:r>
    </w:p>
    <w:p w14:paraId="6F889320" w14:textId="77777777" w:rsidR="0086692A" w:rsidRPr="00553A58" w:rsidRDefault="0086692A" w:rsidP="0086692A">
      <w:pPr>
        <w:jc w:val="center"/>
        <w:rPr>
          <w:rFonts w:ascii="Times New Roman" w:hAnsi="Times New Roman" w:cs="Times New Roman"/>
          <w:sz w:val="24"/>
          <w:szCs w:val="24"/>
        </w:rPr>
      </w:pPr>
    </w:p>
    <w:p w14:paraId="6B0ACA62" w14:textId="77777777" w:rsidR="003A10E1" w:rsidRDefault="003A10E1" w:rsidP="0086692A">
      <w:pPr>
        <w:jc w:val="center"/>
        <w:rPr>
          <w:sz w:val="26"/>
          <w:szCs w:val="26"/>
        </w:rPr>
      </w:pPr>
    </w:p>
    <w:p w14:paraId="65811321" w14:textId="77777777" w:rsidR="0086692A" w:rsidRDefault="0086692A" w:rsidP="0086692A">
      <w:pPr>
        <w:pStyle w:val="Standard"/>
        <w:jc w:val="center"/>
        <w:rPr>
          <w:sz w:val="26"/>
          <w:szCs w:val="26"/>
          <w:lang w:val="uk-UA"/>
        </w:rPr>
      </w:pPr>
      <w:r>
        <w:rPr>
          <w:sz w:val="26"/>
          <w:szCs w:val="26"/>
          <w:lang w:val="uk-UA"/>
        </w:rPr>
        <w:t>ХАРАКТЕРИСТИКА</w:t>
      </w:r>
    </w:p>
    <w:p w14:paraId="230C53F9" w14:textId="236C316E" w:rsidR="0086692A" w:rsidRDefault="0086692A" w:rsidP="006A320B">
      <w:pPr>
        <w:pStyle w:val="Standard"/>
        <w:jc w:val="center"/>
        <w:rPr>
          <w:sz w:val="26"/>
          <w:szCs w:val="26"/>
          <w:lang w:val="uk-UA"/>
        </w:rPr>
      </w:pPr>
      <w:r>
        <w:rPr>
          <w:sz w:val="26"/>
          <w:szCs w:val="26"/>
          <w:lang w:val="uk-UA"/>
        </w:rPr>
        <w:t>електромережі   вуличного освітлення</w:t>
      </w:r>
      <w:r w:rsidR="001D7235">
        <w:rPr>
          <w:sz w:val="26"/>
          <w:szCs w:val="26"/>
          <w:lang w:val="uk-UA"/>
        </w:rPr>
        <w:t xml:space="preserve"> по вул. Івасюка, 2Б </w:t>
      </w:r>
      <w:r w:rsidR="005133AB">
        <w:rPr>
          <w:sz w:val="26"/>
          <w:szCs w:val="26"/>
          <w:lang w:val="uk-UA"/>
        </w:rPr>
        <w:t xml:space="preserve">в </w:t>
      </w:r>
      <w:r w:rsidR="001D7235">
        <w:rPr>
          <w:sz w:val="26"/>
          <w:szCs w:val="26"/>
          <w:lang w:val="uk-UA"/>
        </w:rPr>
        <w:t>м. Шептицький</w:t>
      </w:r>
    </w:p>
    <w:p w14:paraId="2AFE3CB1" w14:textId="77777777" w:rsidR="0086692A" w:rsidRDefault="0086692A" w:rsidP="0086692A">
      <w:pPr>
        <w:pStyle w:val="Standard"/>
        <w:jc w:val="center"/>
        <w:rPr>
          <w:sz w:val="26"/>
          <w:szCs w:val="26"/>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Default="0086692A" w:rsidP="003E0A03">
            <w:pPr>
              <w:pStyle w:val="Standard"/>
              <w:jc w:val="center"/>
              <w:rPr>
                <w:sz w:val="26"/>
                <w:szCs w:val="26"/>
                <w:lang w:val="uk-UA"/>
              </w:rPr>
            </w:pPr>
            <w:r>
              <w:rPr>
                <w:sz w:val="26"/>
                <w:szCs w:val="26"/>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Default="0086692A" w:rsidP="0086692A">
            <w:pPr>
              <w:pStyle w:val="Standard"/>
              <w:jc w:val="center"/>
            </w:pPr>
            <w:r>
              <w:rPr>
                <w:sz w:val="26"/>
                <w:szCs w:val="26"/>
                <w:lang w:val="uk-UA"/>
              </w:rPr>
              <w:t>Найменування</w:t>
            </w:r>
            <w:r>
              <w:rPr>
                <w:sz w:val="26"/>
                <w:szCs w:val="26"/>
                <w:lang w:val="en-US"/>
              </w:rPr>
              <w:t xml:space="preserve"> </w:t>
            </w:r>
            <w:r>
              <w:rPr>
                <w:sz w:val="26"/>
                <w:szCs w:val="26"/>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Default="0086692A" w:rsidP="003E0A03">
            <w:pPr>
              <w:pStyle w:val="Standard"/>
              <w:jc w:val="center"/>
              <w:rPr>
                <w:sz w:val="26"/>
                <w:szCs w:val="26"/>
                <w:lang w:val="uk-UA"/>
              </w:rPr>
            </w:pPr>
            <w:r>
              <w:rPr>
                <w:sz w:val="26"/>
                <w:szCs w:val="26"/>
                <w:lang w:val="uk-UA"/>
              </w:rPr>
              <w:t>Початкова вартість,</w:t>
            </w:r>
          </w:p>
          <w:p w14:paraId="12DBFCE1" w14:textId="77777777" w:rsidR="0086692A" w:rsidRDefault="0086692A" w:rsidP="003E0A03">
            <w:pPr>
              <w:pStyle w:val="Standard"/>
              <w:jc w:val="center"/>
              <w:rPr>
                <w:sz w:val="26"/>
                <w:szCs w:val="26"/>
                <w:lang w:val="uk-UA"/>
              </w:rPr>
            </w:pPr>
            <w:r>
              <w:rPr>
                <w:sz w:val="26"/>
                <w:szCs w:val="26"/>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Default="0086692A" w:rsidP="003E0A03">
            <w:pPr>
              <w:pStyle w:val="Standard"/>
              <w:jc w:val="center"/>
              <w:rPr>
                <w:sz w:val="26"/>
                <w:szCs w:val="26"/>
                <w:lang w:val="uk-UA"/>
              </w:rPr>
            </w:pPr>
            <w:r>
              <w:rPr>
                <w:sz w:val="26"/>
                <w:szCs w:val="26"/>
                <w:lang w:val="uk-UA"/>
              </w:rPr>
              <w:t>Знос</w:t>
            </w:r>
          </w:p>
          <w:p w14:paraId="194E3987" w14:textId="6B70D211" w:rsidR="0086692A" w:rsidRDefault="0086692A" w:rsidP="0086692A">
            <w:pPr>
              <w:pStyle w:val="Standard"/>
              <w:jc w:val="center"/>
              <w:rPr>
                <w:sz w:val="26"/>
                <w:szCs w:val="26"/>
                <w:lang w:val="uk-UA"/>
              </w:rPr>
            </w:pPr>
            <w:r>
              <w:rPr>
                <w:sz w:val="26"/>
                <w:szCs w:val="26"/>
                <w:lang w:val="uk-UA"/>
              </w:rPr>
              <w:t>станом на 01.01.2026</w:t>
            </w:r>
            <w:r w:rsidR="00D24B00">
              <w:rPr>
                <w:sz w:val="26"/>
                <w:szCs w:val="26"/>
                <w:lang w:val="uk-UA"/>
              </w:rPr>
              <w:t>,</w:t>
            </w:r>
            <w:r w:rsidR="001161A5">
              <w:rPr>
                <w:sz w:val="26"/>
                <w:szCs w:val="26"/>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Default="0086692A" w:rsidP="0086692A">
            <w:pPr>
              <w:pStyle w:val="Standard"/>
              <w:jc w:val="center"/>
            </w:pPr>
            <w:r>
              <w:rPr>
                <w:sz w:val="26"/>
                <w:szCs w:val="26"/>
                <w:lang w:val="uk-UA"/>
              </w:rPr>
              <w:t>Залишкова вартість</w:t>
            </w:r>
            <w:r>
              <w:rPr>
                <w:sz w:val="26"/>
                <w:szCs w:val="26"/>
              </w:rPr>
              <w:t xml:space="preserve"> </w:t>
            </w:r>
            <w:r>
              <w:rPr>
                <w:sz w:val="26"/>
                <w:szCs w:val="26"/>
                <w:lang w:val="uk-UA"/>
              </w:rPr>
              <w:t>станом на 01.01.2026, грн</w:t>
            </w:r>
          </w:p>
        </w:tc>
      </w:tr>
      <w:tr w:rsidR="0086692A"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Default="0086692A" w:rsidP="003E0A03">
            <w:pPr>
              <w:pStyle w:val="Standard"/>
              <w:rPr>
                <w:sz w:val="26"/>
                <w:szCs w:val="26"/>
                <w:lang w:val="uk-UA"/>
              </w:rPr>
            </w:pPr>
            <w:r>
              <w:rPr>
                <w:sz w:val="26"/>
                <w:szCs w:val="26"/>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Default="0086692A" w:rsidP="003E0A03">
            <w:pPr>
              <w:pStyle w:val="Standard"/>
            </w:pPr>
            <w:r>
              <w:rPr>
                <w:sz w:val="26"/>
                <w:szCs w:val="26"/>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Default="00F4644E" w:rsidP="003E0A03">
            <w:pPr>
              <w:pStyle w:val="Standard"/>
              <w:jc w:val="center"/>
              <w:rPr>
                <w:sz w:val="26"/>
                <w:szCs w:val="26"/>
                <w:lang w:val="uk-UA"/>
              </w:rPr>
            </w:pPr>
            <w:r>
              <w:rPr>
                <w:sz w:val="26"/>
                <w:szCs w:val="26"/>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Default="00F4644E" w:rsidP="00F4644E">
            <w:pPr>
              <w:pStyle w:val="Standard"/>
              <w:jc w:val="center"/>
              <w:rPr>
                <w:sz w:val="26"/>
                <w:szCs w:val="26"/>
                <w:lang w:val="uk-UA"/>
              </w:rPr>
            </w:pPr>
            <w:r>
              <w:rPr>
                <w:sz w:val="26"/>
                <w:szCs w:val="26"/>
                <w:lang w:val="uk-UA"/>
              </w:rPr>
              <w:t>86304,00</w:t>
            </w:r>
          </w:p>
        </w:tc>
      </w:tr>
      <w:tr w:rsidR="0086692A"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Default="0086692A" w:rsidP="003E0A03">
            <w:pPr>
              <w:pStyle w:val="Standard"/>
              <w:rPr>
                <w:sz w:val="26"/>
                <w:szCs w:val="26"/>
                <w:lang w:val="uk-UA"/>
              </w:rPr>
            </w:pPr>
            <w:r>
              <w:rPr>
                <w:sz w:val="26"/>
                <w:szCs w:val="26"/>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Default="00F4644E" w:rsidP="003E0A03">
            <w:pPr>
              <w:pStyle w:val="Standard"/>
              <w:rPr>
                <w:sz w:val="26"/>
                <w:szCs w:val="26"/>
                <w:lang w:val="uk-UA"/>
              </w:rPr>
            </w:pPr>
            <w:r>
              <w:rPr>
                <w:sz w:val="26"/>
                <w:szCs w:val="26"/>
                <w:lang w:val="uk-UA"/>
              </w:rPr>
              <w:t xml:space="preserve">15 комплектів опор  освітлення (восьмигранних оцинкованих ООВ-8/3 з кронштейнами </w:t>
            </w:r>
            <w:proofErr w:type="spellStart"/>
            <w:r>
              <w:rPr>
                <w:sz w:val="26"/>
                <w:szCs w:val="26"/>
                <w:lang w:val="uk-UA"/>
              </w:rPr>
              <w:t>двохріжковими</w:t>
            </w:r>
            <w:proofErr w:type="spellEnd"/>
            <w:r>
              <w:rPr>
                <w:sz w:val="26"/>
                <w:szCs w:val="26"/>
                <w:lang w:val="uk-UA"/>
              </w:rPr>
              <w:t xml:space="preserve"> К2/1та анкерними закладними</w:t>
            </w:r>
            <w:r w:rsidR="00D94A0C">
              <w:rPr>
                <w:sz w:val="26"/>
                <w:szCs w:val="26"/>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Default="00D94A0C" w:rsidP="003E0A03">
            <w:pPr>
              <w:pStyle w:val="Standard"/>
              <w:jc w:val="center"/>
              <w:rPr>
                <w:sz w:val="26"/>
                <w:szCs w:val="26"/>
                <w:lang w:val="uk-UA"/>
              </w:rPr>
            </w:pPr>
          </w:p>
          <w:p w14:paraId="4CEA5FB6" w14:textId="73CCEE83" w:rsidR="0086692A" w:rsidRDefault="00F4644E" w:rsidP="003E0A03">
            <w:pPr>
              <w:pStyle w:val="Standard"/>
              <w:jc w:val="center"/>
              <w:rPr>
                <w:sz w:val="26"/>
                <w:szCs w:val="26"/>
                <w:lang w:val="uk-UA"/>
              </w:rPr>
            </w:pPr>
            <w:r>
              <w:rPr>
                <w:sz w:val="26"/>
                <w:szCs w:val="26"/>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Default="00D94A0C" w:rsidP="003E0A03">
            <w:pPr>
              <w:pStyle w:val="Standard"/>
              <w:jc w:val="center"/>
              <w:rPr>
                <w:sz w:val="26"/>
                <w:szCs w:val="26"/>
                <w:lang w:val="uk-UA"/>
              </w:rPr>
            </w:pPr>
          </w:p>
          <w:p w14:paraId="5666AAD3" w14:textId="5BD0590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Default="00D94A0C" w:rsidP="00F4644E">
            <w:pPr>
              <w:pStyle w:val="Standard"/>
              <w:jc w:val="center"/>
              <w:rPr>
                <w:sz w:val="26"/>
                <w:szCs w:val="26"/>
                <w:lang w:val="uk-UA"/>
              </w:rPr>
            </w:pPr>
          </w:p>
          <w:p w14:paraId="3BB43519" w14:textId="28C88F0F" w:rsidR="0086692A" w:rsidRDefault="00F4644E" w:rsidP="00F4644E">
            <w:pPr>
              <w:pStyle w:val="Standard"/>
              <w:jc w:val="center"/>
              <w:rPr>
                <w:sz w:val="26"/>
                <w:szCs w:val="26"/>
                <w:lang w:val="uk-UA"/>
              </w:rPr>
            </w:pPr>
            <w:r>
              <w:rPr>
                <w:sz w:val="26"/>
                <w:szCs w:val="26"/>
                <w:lang w:val="uk-UA"/>
              </w:rPr>
              <w:t>189045,00</w:t>
            </w:r>
          </w:p>
        </w:tc>
      </w:tr>
      <w:tr w:rsidR="00F4644E"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Default="00F4644E" w:rsidP="003E0A03">
            <w:pPr>
              <w:pStyle w:val="Standard"/>
              <w:rPr>
                <w:sz w:val="26"/>
                <w:szCs w:val="26"/>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Default="00104D58" w:rsidP="00D94A0C">
            <w:pPr>
              <w:pStyle w:val="Standard"/>
              <w:rPr>
                <w:b/>
                <w:sz w:val="26"/>
                <w:szCs w:val="26"/>
                <w:lang w:val="uk-UA"/>
              </w:rPr>
            </w:pPr>
          </w:p>
          <w:p w14:paraId="5DB45953" w14:textId="12EDF5D7" w:rsidR="00F4644E" w:rsidRPr="00D94A0C" w:rsidRDefault="00F4644E" w:rsidP="00D94A0C">
            <w:pPr>
              <w:pStyle w:val="Standard"/>
              <w:rPr>
                <w:b/>
                <w:sz w:val="26"/>
                <w:szCs w:val="26"/>
                <w:lang w:val="uk-UA"/>
              </w:rPr>
            </w:pPr>
            <w:r w:rsidRPr="00D94A0C">
              <w:rPr>
                <w:b/>
                <w:sz w:val="26"/>
                <w:szCs w:val="26"/>
                <w:lang w:val="uk-UA"/>
              </w:rPr>
              <w:t xml:space="preserve">Загальна </w:t>
            </w:r>
            <w:r w:rsidR="00D94A0C">
              <w:rPr>
                <w:b/>
                <w:sz w:val="26"/>
                <w:szCs w:val="26"/>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Default="00104D58" w:rsidP="003E0A03">
            <w:pPr>
              <w:pStyle w:val="Standard"/>
              <w:jc w:val="center"/>
              <w:rPr>
                <w:b/>
                <w:sz w:val="26"/>
                <w:szCs w:val="26"/>
                <w:lang w:val="uk-UA"/>
              </w:rPr>
            </w:pPr>
          </w:p>
          <w:p w14:paraId="6AD3A6EE" w14:textId="043C0C72" w:rsidR="00F4644E" w:rsidRPr="00D94A0C" w:rsidRDefault="00D94A0C" w:rsidP="003E0A03">
            <w:pPr>
              <w:pStyle w:val="Standard"/>
              <w:jc w:val="center"/>
              <w:rPr>
                <w:b/>
                <w:sz w:val="26"/>
                <w:szCs w:val="26"/>
                <w:lang w:val="uk-UA"/>
              </w:rPr>
            </w:pPr>
            <w:r w:rsidRPr="00D94A0C">
              <w:rPr>
                <w:b/>
                <w:sz w:val="26"/>
                <w:szCs w:val="26"/>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Default="00104D58" w:rsidP="003E0A03">
            <w:pPr>
              <w:pStyle w:val="Standard"/>
              <w:jc w:val="center"/>
              <w:rPr>
                <w:b/>
                <w:sz w:val="26"/>
                <w:szCs w:val="26"/>
                <w:lang w:val="uk-UA"/>
              </w:rPr>
            </w:pPr>
          </w:p>
          <w:p w14:paraId="54B7FA3C" w14:textId="0EB61EAD" w:rsidR="00F4644E" w:rsidRPr="00D94A0C" w:rsidRDefault="00D94A0C" w:rsidP="003E0A03">
            <w:pPr>
              <w:pStyle w:val="Standard"/>
              <w:jc w:val="center"/>
              <w:rPr>
                <w:b/>
                <w:sz w:val="26"/>
                <w:szCs w:val="26"/>
                <w:lang w:val="uk-UA"/>
              </w:rPr>
            </w:pPr>
            <w:r w:rsidRPr="00D94A0C">
              <w:rPr>
                <w:b/>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Default="00104D58" w:rsidP="00F4644E">
            <w:pPr>
              <w:pStyle w:val="Standard"/>
              <w:jc w:val="center"/>
              <w:rPr>
                <w:b/>
                <w:sz w:val="26"/>
                <w:szCs w:val="26"/>
                <w:lang w:val="uk-UA"/>
              </w:rPr>
            </w:pPr>
          </w:p>
          <w:p w14:paraId="621FE131" w14:textId="77777777" w:rsidR="00F4644E" w:rsidRDefault="00D94A0C" w:rsidP="00F4644E">
            <w:pPr>
              <w:pStyle w:val="Standard"/>
              <w:jc w:val="center"/>
              <w:rPr>
                <w:b/>
                <w:sz w:val="26"/>
                <w:szCs w:val="26"/>
                <w:lang w:val="uk-UA"/>
              </w:rPr>
            </w:pPr>
            <w:r w:rsidRPr="00D94A0C">
              <w:rPr>
                <w:b/>
                <w:sz w:val="26"/>
                <w:szCs w:val="26"/>
                <w:lang w:val="uk-UA"/>
              </w:rPr>
              <w:t>275349,00</w:t>
            </w:r>
          </w:p>
          <w:p w14:paraId="3107C0B7" w14:textId="1970AEC8" w:rsidR="00104D58" w:rsidRPr="00D94A0C" w:rsidRDefault="00104D58" w:rsidP="00F4644E">
            <w:pPr>
              <w:pStyle w:val="Standard"/>
              <w:jc w:val="center"/>
              <w:rPr>
                <w:b/>
                <w:sz w:val="26"/>
                <w:szCs w:val="26"/>
                <w:lang w:val="uk-UA"/>
              </w:rPr>
            </w:pPr>
          </w:p>
        </w:tc>
      </w:tr>
    </w:tbl>
    <w:p w14:paraId="1B1E0FC3" w14:textId="155B82F8" w:rsidR="0086692A" w:rsidRDefault="0086692A" w:rsidP="003519DC">
      <w:pPr>
        <w:rPr>
          <w:rFonts w:ascii="Times New Roman" w:hAnsi="Times New Roman" w:cs="Times New Roman"/>
          <w:sz w:val="26"/>
          <w:szCs w:val="26"/>
        </w:rPr>
      </w:pPr>
    </w:p>
    <w:p w14:paraId="47A8B45D" w14:textId="77777777" w:rsidR="00104D58" w:rsidRDefault="00104D58" w:rsidP="003519DC">
      <w:pPr>
        <w:rPr>
          <w:rFonts w:ascii="Times New Roman" w:hAnsi="Times New Roman" w:cs="Times New Roman"/>
          <w:sz w:val="26"/>
          <w:szCs w:val="26"/>
        </w:rPr>
      </w:pPr>
    </w:p>
    <w:p w14:paraId="2E1C3CE9" w14:textId="41C561C5" w:rsidR="00104D58" w:rsidRDefault="001E5CE6" w:rsidP="003519DC">
      <w:pPr>
        <w:rPr>
          <w:rFonts w:ascii="Times New Roman" w:hAnsi="Times New Roman" w:cs="Times New Roman"/>
          <w:sz w:val="26"/>
          <w:szCs w:val="26"/>
        </w:rPr>
      </w:pPr>
      <w:r>
        <w:rPr>
          <w:rFonts w:ascii="Times New Roman" w:hAnsi="Times New Roman" w:cs="Times New Roman"/>
          <w:sz w:val="26"/>
          <w:szCs w:val="26"/>
        </w:rPr>
        <w:t xml:space="preserve"> </w:t>
      </w:r>
      <w:r w:rsidR="00104D58">
        <w:rPr>
          <w:rFonts w:ascii="Times New Roman" w:hAnsi="Times New Roman" w:cs="Times New Roman"/>
          <w:sz w:val="26"/>
          <w:szCs w:val="26"/>
        </w:rPr>
        <w:t xml:space="preserve">Секретар ради                                               </w:t>
      </w:r>
      <w:r>
        <w:rPr>
          <w:rFonts w:ascii="Times New Roman" w:hAnsi="Times New Roman" w:cs="Times New Roman"/>
          <w:sz w:val="26"/>
          <w:szCs w:val="26"/>
        </w:rPr>
        <w:t xml:space="preserve">   </w:t>
      </w:r>
      <w:r w:rsidR="00104D58">
        <w:rPr>
          <w:rFonts w:ascii="Times New Roman" w:hAnsi="Times New Roman" w:cs="Times New Roman"/>
          <w:sz w:val="26"/>
          <w:szCs w:val="26"/>
        </w:rPr>
        <w:t xml:space="preserve">                                Олександр ГРАСУЛОВ</w:t>
      </w:r>
    </w:p>
    <w:p w14:paraId="74758ADB" w14:textId="77777777" w:rsidR="006A320B" w:rsidRDefault="006A320B" w:rsidP="003519DC">
      <w:pPr>
        <w:rPr>
          <w:rFonts w:ascii="Times New Roman" w:hAnsi="Times New Roman" w:cs="Times New Roman"/>
          <w:sz w:val="26"/>
          <w:szCs w:val="26"/>
        </w:rPr>
      </w:pPr>
    </w:p>
    <w:p w14:paraId="5C5CD68A" w14:textId="77777777" w:rsidR="006A320B" w:rsidRDefault="006A320B" w:rsidP="003519DC">
      <w:pPr>
        <w:rPr>
          <w:rFonts w:ascii="Times New Roman" w:hAnsi="Times New Roman" w:cs="Times New Roman"/>
          <w:sz w:val="26"/>
          <w:szCs w:val="26"/>
        </w:rPr>
      </w:pPr>
    </w:p>
    <w:p w14:paraId="709F4405" w14:textId="77777777" w:rsidR="006A320B" w:rsidRDefault="006A320B" w:rsidP="003519DC">
      <w:pPr>
        <w:rPr>
          <w:rFonts w:ascii="Times New Roman" w:hAnsi="Times New Roman" w:cs="Times New Roman"/>
          <w:sz w:val="26"/>
          <w:szCs w:val="26"/>
        </w:rPr>
      </w:pPr>
    </w:p>
    <w:p w14:paraId="2901767E" w14:textId="77777777" w:rsidR="006A320B" w:rsidRDefault="006A320B" w:rsidP="003519DC">
      <w:pPr>
        <w:rPr>
          <w:rFonts w:ascii="Times New Roman" w:hAnsi="Times New Roman" w:cs="Times New Roman"/>
          <w:sz w:val="26"/>
          <w:szCs w:val="26"/>
        </w:rPr>
      </w:pPr>
    </w:p>
    <w:p w14:paraId="382B9139" w14:textId="77777777" w:rsidR="006A320B" w:rsidRDefault="006A320B" w:rsidP="003519DC">
      <w:pPr>
        <w:rPr>
          <w:rFonts w:ascii="Times New Roman" w:hAnsi="Times New Roman" w:cs="Times New Roman"/>
          <w:sz w:val="26"/>
          <w:szCs w:val="26"/>
        </w:rPr>
      </w:pPr>
    </w:p>
    <w:p w14:paraId="7A6EFC30" w14:textId="77777777" w:rsidR="006A320B" w:rsidRDefault="006A320B" w:rsidP="003519DC">
      <w:pPr>
        <w:rPr>
          <w:rFonts w:ascii="Times New Roman" w:hAnsi="Times New Roman" w:cs="Times New Roman"/>
          <w:sz w:val="26"/>
          <w:szCs w:val="26"/>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51B0D5B8" w14:textId="77777777" w:rsidR="00050E6D" w:rsidRDefault="00050E6D" w:rsidP="003519DC">
      <w:pPr>
        <w:rPr>
          <w:rFonts w:ascii="Times New Roman" w:hAnsi="Times New Roman" w:cs="Times New Roman"/>
          <w:sz w:val="26"/>
          <w:szCs w:val="26"/>
        </w:rPr>
      </w:pPr>
    </w:p>
    <w:p w14:paraId="08532E3D" w14:textId="574AF07E" w:rsidR="006A320B" w:rsidRPr="002650E4" w:rsidRDefault="006A320B" w:rsidP="006A320B">
      <w:pPr>
        <w:pStyle w:val="3"/>
        <w:spacing w:after="0"/>
        <w:ind w:left="0" w:right="140"/>
        <w:jc w:val="both"/>
        <w:rPr>
          <w:sz w:val="26"/>
          <w:szCs w:val="26"/>
          <w:lang w:val="uk-UA"/>
        </w:rPr>
      </w:pPr>
      <w:r>
        <w:rPr>
          <w:sz w:val="26"/>
          <w:szCs w:val="26"/>
          <w:lang w:val="uk-UA"/>
        </w:rPr>
        <w:t xml:space="preserve">                                                                                                                 </w:t>
      </w:r>
      <w:r w:rsidRPr="002650E4">
        <w:rPr>
          <w:sz w:val="26"/>
          <w:szCs w:val="26"/>
          <w:lang w:val="uk-UA"/>
        </w:rPr>
        <w:t xml:space="preserve"> </w:t>
      </w:r>
      <w:proofErr w:type="spellStart"/>
      <w:r w:rsidRPr="002650E4">
        <w:rPr>
          <w:sz w:val="26"/>
          <w:szCs w:val="26"/>
          <w:lang w:val="uk-UA"/>
        </w:rPr>
        <w:t>Проєкт</w:t>
      </w:r>
      <w:proofErr w:type="spellEnd"/>
      <w:r w:rsidRPr="002650E4">
        <w:rPr>
          <w:sz w:val="26"/>
          <w:szCs w:val="26"/>
          <w:lang w:val="uk-UA"/>
        </w:rPr>
        <w:t xml:space="preserve"> </w:t>
      </w:r>
      <w:r w:rsidR="006064B0">
        <w:rPr>
          <w:sz w:val="26"/>
          <w:szCs w:val="26"/>
          <w:lang w:val="uk-UA"/>
        </w:rPr>
        <w:t>6</w:t>
      </w:r>
      <w:r w:rsidR="00050E6D">
        <w:rPr>
          <w:sz w:val="26"/>
          <w:szCs w:val="26"/>
          <w:lang w:val="uk-UA"/>
        </w:rPr>
        <w:t>2</w:t>
      </w:r>
      <w:r w:rsidRPr="002650E4">
        <w:rPr>
          <w:sz w:val="26"/>
          <w:szCs w:val="26"/>
          <w:lang w:val="uk-UA"/>
        </w:rPr>
        <w:t>К</w:t>
      </w:r>
      <w:r w:rsidR="008409D7">
        <w:rPr>
          <w:sz w:val="26"/>
          <w:szCs w:val="26"/>
          <w:lang w:val="uk-UA"/>
        </w:rPr>
        <w:t>3</w:t>
      </w:r>
    </w:p>
    <w:bookmarkEnd w:id="0"/>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404D71CE" w14:textId="77777777" w:rsidR="00BC0B05" w:rsidRDefault="00BC0B05" w:rsidP="006A320B">
      <w:pPr>
        <w:pStyle w:val="3"/>
        <w:spacing w:after="0"/>
        <w:ind w:left="0" w:right="140"/>
        <w:jc w:val="both"/>
        <w:rPr>
          <w:color w:val="FF0000"/>
          <w:sz w:val="24"/>
          <w:szCs w:val="24"/>
          <w:lang w:val="uk-UA"/>
        </w:rPr>
      </w:pPr>
    </w:p>
    <w:p w14:paraId="5509C1C5" w14:textId="77777777" w:rsidR="00050E6D" w:rsidRDefault="00050E6D" w:rsidP="006A320B">
      <w:pPr>
        <w:pStyle w:val="3"/>
        <w:spacing w:after="0"/>
        <w:ind w:left="0" w:right="140"/>
        <w:jc w:val="both"/>
        <w:rPr>
          <w:color w:val="FF0000"/>
          <w:sz w:val="24"/>
          <w:szCs w:val="24"/>
          <w:lang w:val="uk-UA"/>
        </w:rPr>
      </w:pPr>
    </w:p>
    <w:p w14:paraId="719B981C" w14:textId="77777777" w:rsidR="00BC0B05" w:rsidRPr="00601201" w:rsidRDefault="00BC0B05"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50E6D"/>
    <w:rsid w:val="00067335"/>
    <w:rsid w:val="00073C11"/>
    <w:rsid w:val="00073DAD"/>
    <w:rsid w:val="0007493A"/>
    <w:rsid w:val="00092067"/>
    <w:rsid w:val="000B7398"/>
    <w:rsid w:val="000C0856"/>
    <w:rsid w:val="000C5EB0"/>
    <w:rsid w:val="000E068C"/>
    <w:rsid w:val="000E0F44"/>
    <w:rsid w:val="000E3EC7"/>
    <w:rsid w:val="000F5FC9"/>
    <w:rsid w:val="001026D6"/>
    <w:rsid w:val="00104D58"/>
    <w:rsid w:val="00105AA6"/>
    <w:rsid w:val="001060C9"/>
    <w:rsid w:val="001075B4"/>
    <w:rsid w:val="001161A5"/>
    <w:rsid w:val="0013551E"/>
    <w:rsid w:val="0014650A"/>
    <w:rsid w:val="00146814"/>
    <w:rsid w:val="00170FF7"/>
    <w:rsid w:val="00177F37"/>
    <w:rsid w:val="001849BC"/>
    <w:rsid w:val="0019185A"/>
    <w:rsid w:val="001A6EE8"/>
    <w:rsid w:val="001D04A5"/>
    <w:rsid w:val="001D7235"/>
    <w:rsid w:val="001E2929"/>
    <w:rsid w:val="001E4E74"/>
    <w:rsid w:val="001E5CE6"/>
    <w:rsid w:val="001F2943"/>
    <w:rsid w:val="001F5950"/>
    <w:rsid w:val="0021382C"/>
    <w:rsid w:val="00227D3B"/>
    <w:rsid w:val="00241413"/>
    <w:rsid w:val="00260984"/>
    <w:rsid w:val="002650E4"/>
    <w:rsid w:val="002728D7"/>
    <w:rsid w:val="00281009"/>
    <w:rsid w:val="00286389"/>
    <w:rsid w:val="0028758E"/>
    <w:rsid w:val="002B47C5"/>
    <w:rsid w:val="002D00CE"/>
    <w:rsid w:val="002D16A5"/>
    <w:rsid w:val="002E3EC2"/>
    <w:rsid w:val="002F70AB"/>
    <w:rsid w:val="00315367"/>
    <w:rsid w:val="00323ED7"/>
    <w:rsid w:val="003519DC"/>
    <w:rsid w:val="003537F5"/>
    <w:rsid w:val="00354D24"/>
    <w:rsid w:val="00360728"/>
    <w:rsid w:val="003624A4"/>
    <w:rsid w:val="00372913"/>
    <w:rsid w:val="003A10E1"/>
    <w:rsid w:val="003A15BE"/>
    <w:rsid w:val="003B4877"/>
    <w:rsid w:val="003C0C4C"/>
    <w:rsid w:val="003D199F"/>
    <w:rsid w:val="003E4B44"/>
    <w:rsid w:val="003F2F44"/>
    <w:rsid w:val="003F4AEC"/>
    <w:rsid w:val="0041549B"/>
    <w:rsid w:val="004247BD"/>
    <w:rsid w:val="00435406"/>
    <w:rsid w:val="00436690"/>
    <w:rsid w:val="004401A1"/>
    <w:rsid w:val="0045023B"/>
    <w:rsid w:val="00451BC2"/>
    <w:rsid w:val="00460209"/>
    <w:rsid w:val="00463301"/>
    <w:rsid w:val="00476933"/>
    <w:rsid w:val="00486D03"/>
    <w:rsid w:val="0049271A"/>
    <w:rsid w:val="00496A08"/>
    <w:rsid w:val="0049721C"/>
    <w:rsid w:val="004A0625"/>
    <w:rsid w:val="004A0A49"/>
    <w:rsid w:val="004A164F"/>
    <w:rsid w:val="004B6E89"/>
    <w:rsid w:val="004D1AE3"/>
    <w:rsid w:val="004D1BAB"/>
    <w:rsid w:val="004D4DEE"/>
    <w:rsid w:val="004D5B47"/>
    <w:rsid w:val="004D7CAC"/>
    <w:rsid w:val="004E3B7F"/>
    <w:rsid w:val="004F1C7C"/>
    <w:rsid w:val="0050033B"/>
    <w:rsid w:val="00512449"/>
    <w:rsid w:val="005133AB"/>
    <w:rsid w:val="00526D96"/>
    <w:rsid w:val="00532D50"/>
    <w:rsid w:val="005413E3"/>
    <w:rsid w:val="005437D4"/>
    <w:rsid w:val="00553A58"/>
    <w:rsid w:val="0057006F"/>
    <w:rsid w:val="00574AE2"/>
    <w:rsid w:val="00580D45"/>
    <w:rsid w:val="005901A1"/>
    <w:rsid w:val="00592A64"/>
    <w:rsid w:val="005972B4"/>
    <w:rsid w:val="005A05D1"/>
    <w:rsid w:val="005B44FA"/>
    <w:rsid w:val="005C0F90"/>
    <w:rsid w:val="005C22FE"/>
    <w:rsid w:val="005E4067"/>
    <w:rsid w:val="00601201"/>
    <w:rsid w:val="006064B0"/>
    <w:rsid w:val="00624134"/>
    <w:rsid w:val="006271C7"/>
    <w:rsid w:val="006309DB"/>
    <w:rsid w:val="00631921"/>
    <w:rsid w:val="00642FE2"/>
    <w:rsid w:val="006435E9"/>
    <w:rsid w:val="0065275E"/>
    <w:rsid w:val="00661D09"/>
    <w:rsid w:val="00662180"/>
    <w:rsid w:val="00684ABF"/>
    <w:rsid w:val="00692A48"/>
    <w:rsid w:val="0069779E"/>
    <w:rsid w:val="006A320B"/>
    <w:rsid w:val="006A4566"/>
    <w:rsid w:val="006A5C39"/>
    <w:rsid w:val="006B3F15"/>
    <w:rsid w:val="006C0D91"/>
    <w:rsid w:val="006C2012"/>
    <w:rsid w:val="006C5ABB"/>
    <w:rsid w:val="006F099A"/>
    <w:rsid w:val="006F23D9"/>
    <w:rsid w:val="00750FC0"/>
    <w:rsid w:val="00757924"/>
    <w:rsid w:val="007B518B"/>
    <w:rsid w:val="007C32BF"/>
    <w:rsid w:val="007F3E81"/>
    <w:rsid w:val="007F6C7B"/>
    <w:rsid w:val="00802B99"/>
    <w:rsid w:val="008107D8"/>
    <w:rsid w:val="008409D7"/>
    <w:rsid w:val="00861F68"/>
    <w:rsid w:val="0086316E"/>
    <w:rsid w:val="0086692A"/>
    <w:rsid w:val="00877261"/>
    <w:rsid w:val="008867CD"/>
    <w:rsid w:val="00894BA4"/>
    <w:rsid w:val="008A5EF5"/>
    <w:rsid w:val="008C7567"/>
    <w:rsid w:val="00910BC6"/>
    <w:rsid w:val="00925C09"/>
    <w:rsid w:val="00936306"/>
    <w:rsid w:val="0094247C"/>
    <w:rsid w:val="0094480F"/>
    <w:rsid w:val="009618DB"/>
    <w:rsid w:val="009661A1"/>
    <w:rsid w:val="0098298A"/>
    <w:rsid w:val="009875BD"/>
    <w:rsid w:val="00997648"/>
    <w:rsid w:val="009A17C9"/>
    <w:rsid w:val="009A1C75"/>
    <w:rsid w:val="009C6A19"/>
    <w:rsid w:val="009D76C2"/>
    <w:rsid w:val="009E01D2"/>
    <w:rsid w:val="009E78C4"/>
    <w:rsid w:val="00A06CBC"/>
    <w:rsid w:val="00A10BBE"/>
    <w:rsid w:val="00A20905"/>
    <w:rsid w:val="00A233C6"/>
    <w:rsid w:val="00A41C87"/>
    <w:rsid w:val="00A55632"/>
    <w:rsid w:val="00A55861"/>
    <w:rsid w:val="00A6538C"/>
    <w:rsid w:val="00A6631F"/>
    <w:rsid w:val="00A75CAB"/>
    <w:rsid w:val="00A7637C"/>
    <w:rsid w:val="00A86F97"/>
    <w:rsid w:val="00AA58AE"/>
    <w:rsid w:val="00AC2A8B"/>
    <w:rsid w:val="00AC323E"/>
    <w:rsid w:val="00AC4146"/>
    <w:rsid w:val="00AC4769"/>
    <w:rsid w:val="00AE71C1"/>
    <w:rsid w:val="00AF57EC"/>
    <w:rsid w:val="00B00CF5"/>
    <w:rsid w:val="00B14242"/>
    <w:rsid w:val="00B33166"/>
    <w:rsid w:val="00B40515"/>
    <w:rsid w:val="00B42FCD"/>
    <w:rsid w:val="00B447AD"/>
    <w:rsid w:val="00B501BB"/>
    <w:rsid w:val="00B5048B"/>
    <w:rsid w:val="00B619A3"/>
    <w:rsid w:val="00B61A66"/>
    <w:rsid w:val="00B757EF"/>
    <w:rsid w:val="00B841C1"/>
    <w:rsid w:val="00B913C1"/>
    <w:rsid w:val="00BA2671"/>
    <w:rsid w:val="00BB51B5"/>
    <w:rsid w:val="00BB69CD"/>
    <w:rsid w:val="00BC0149"/>
    <w:rsid w:val="00BC0B05"/>
    <w:rsid w:val="00BC1F79"/>
    <w:rsid w:val="00BC2108"/>
    <w:rsid w:val="00BC3512"/>
    <w:rsid w:val="00BD4049"/>
    <w:rsid w:val="00BE01D0"/>
    <w:rsid w:val="00BE2F4A"/>
    <w:rsid w:val="00BE6352"/>
    <w:rsid w:val="00BE6C9F"/>
    <w:rsid w:val="00BF5FD3"/>
    <w:rsid w:val="00BF6E8E"/>
    <w:rsid w:val="00C01147"/>
    <w:rsid w:val="00C1615D"/>
    <w:rsid w:val="00C37508"/>
    <w:rsid w:val="00C51E3D"/>
    <w:rsid w:val="00C606A6"/>
    <w:rsid w:val="00C71483"/>
    <w:rsid w:val="00C735ED"/>
    <w:rsid w:val="00C920A8"/>
    <w:rsid w:val="00CB2B34"/>
    <w:rsid w:val="00CB5C18"/>
    <w:rsid w:val="00CD428E"/>
    <w:rsid w:val="00CF13EF"/>
    <w:rsid w:val="00CF53E0"/>
    <w:rsid w:val="00D032A9"/>
    <w:rsid w:val="00D03F27"/>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B7D3D"/>
    <w:rsid w:val="00EC633F"/>
    <w:rsid w:val="00ED2329"/>
    <w:rsid w:val="00ED6136"/>
    <w:rsid w:val="00EF2F17"/>
    <w:rsid w:val="00F07AAA"/>
    <w:rsid w:val="00F145EB"/>
    <w:rsid w:val="00F21BDB"/>
    <w:rsid w:val="00F21BED"/>
    <w:rsid w:val="00F318F2"/>
    <w:rsid w:val="00F452D0"/>
    <w:rsid w:val="00F45B33"/>
    <w:rsid w:val="00F4644E"/>
    <w:rsid w:val="00F51C01"/>
    <w:rsid w:val="00F54123"/>
    <w:rsid w:val="00F56AB7"/>
    <w:rsid w:val="00F70AEE"/>
    <w:rsid w:val="00F87CB1"/>
    <w:rsid w:val="00F955CB"/>
    <w:rsid w:val="00FA4350"/>
    <w:rsid w:val="00FA5AFA"/>
    <w:rsid w:val="00FB13D6"/>
    <w:rsid w:val="00FC2E30"/>
    <w:rsid w:val="00FC6E3B"/>
    <w:rsid w:val="00FC741F"/>
    <w:rsid w:val="00FD5DEA"/>
    <w:rsid w:val="00FD78E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B6D4-8D18-4834-889F-FA2F97BC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3083</Words>
  <Characters>1758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34</cp:revision>
  <cp:lastPrinted>2026-03-27T11:32:00Z</cp:lastPrinted>
  <dcterms:created xsi:type="dcterms:W3CDTF">2026-02-19T11:58:00Z</dcterms:created>
  <dcterms:modified xsi:type="dcterms:W3CDTF">2026-04-09T11:17:00Z</dcterms:modified>
</cp:coreProperties>
</file>