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51B2AC6" w:rsidR="00AC4146" w:rsidRPr="00AC4146" w:rsidRDefault="00090402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090402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</w:t>
            </w:r>
            <w:r w:rsidR="004329B1">
              <w:rPr>
                <w:b/>
                <w:bCs/>
              </w:rPr>
              <w:t>шос</w:t>
            </w:r>
            <w:r w:rsidR="006B13E2">
              <w:rPr>
                <w:b/>
                <w:bCs/>
              </w:rPr>
              <w:t>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46BA0AB" w:rsidR="00092067" w:rsidRPr="004329B1" w:rsidRDefault="00B84785" w:rsidP="0022575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23.10.2025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22575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86B6C90" w:rsidR="00092067" w:rsidRPr="004329B1" w:rsidRDefault="006B3F15" w:rsidP="0022575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329B1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C0332C" w:rsidRPr="004329B1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22575F" w:rsidRPr="0022575F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4022</w:t>
                  </w:r>
                </w:p>
              </w:tc>
            </w:tr>
            <w:tr w:rsidR="009A0451" w14:paraId="5BE7F626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5D33EFAC" w14:textId="77777777" w:rsidR="004A3199" w:rsidRDefault="004A3199" w:rsidP="0022575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3134" w:type="dxa"/>
                </w:tcPr>
                <w:p w14:paraId="2C7E7340" w14:textId="77777777" w:rsidR="009A0451" w:rsidRDefault="009A0451" w:rsidP="0022575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0A1828F5" w14:textId="77777777" w:rsidR="009A0451" w:rsidRDefault="009A0451" w:rsidP="0022575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5F054A54" w14:textId="2CE83CD0" w:rsidR="005F6875" w:rsidRPr="005F6875" w:rsidRDefault="003519DC" w:rsidP="0097093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9A25E04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6875" w:rsidRPr="005F687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01FBAB6B" w14:textId="448C7552" w:rsidR="006B13E2" w:rsidRDefault="004329B1" w:rsidP="004329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фізичної особи - підприємця</w:t>
      </w:r>
    </w:p>
    <w:p w14:paraId="3B268009" w14:textId="52090A77" w:rsidR="005F6875" w:rsidRDefault="0035029C" w:rsidP="00970937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Величк</w:t>
      </w:r>
      <w:r w:rsidR="00DD1EA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Віктора Григоровича</w:t>
      </w:r>
    </w:p>
    <w:p w14:paraId="7958D9B1" w14:textId="77777777" w:rsidR="00090402" w:rsidRDefault="00090402" w:rsidP="0009040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4E75CFD1" w14:textId="77777777" w:rsidR="004A3199" w:rsidRPr="00A44D6C" w:rsidRDefault="004A3199" w:rsidP="0009040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67441953" w14:textId="0F4995CD" w:rsidR="005F6875" w:rsidRPr="00AD698C" w:rsidRDefault="005F6875" w:rsidP="00AD698C">
      <w:pPr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 06.10.1998 № 161-ХІ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оренду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враховуючи пропозиції, подані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</w:t>
      </w:r>
      <w:r w:rsidR="009A04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юванням земельних </w:t>
      </w:r>
      <w:proofErr w:type="spellStart"/>
      <w:r w:rsidR="009A0451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="009A04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A0451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</w:t>
      </w:r>
      <w:r w:rsidRPr="005F68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клопо</w:t>
      </w:r>
      <w:r w:rsidR="00DA1D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тання </w:t>
      </w:r>
      <w:r w:rsidR="00432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фізичної особи-підприємця </w:t>
      </w:r>
      <w:r w:rsidR="003502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Величк</w:t>
      </w:r>
      <w:r w:rsidR="00DD1E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="003502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Віктора Григоровича</w:t>
      </w:r>
      <w:r w:rsidR="006B13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F68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поновлення договору оренди </w:t>
      </w:r>
      <w:r w:rsidR="004370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земельної ділянки</w:t>
      </w:r>
      <w:r w:rsidRPr="005F68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від </w:t>
      </w:r>
      <w:r w:rsidR="00DD1E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</w:t>
      </w:r>
      <w:r w:rsidR="003502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03</w:t>
      </w:r>
      <w:r w:rsidR="00432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3502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жовтня</w:t>
      </w:r>
      <w:r w:rsidR="00432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</w:t>
      </w:r>
      <w:r w:rsidR="00BA4B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01</w:t>
      </w:r>
      <w:r w:rsidR="00432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 № 46118</w:t>
      </w:r>
      <w:r w:rsidR="003502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00</w:t>
      </w:r>
      <w:r w:rsidR="00432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000</w:t>
      </w:r>
      <w:r w:rsidR="003502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073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до якого додано копії: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</w:t>
      </w:r>
      <w:r w:rsidR="0099635B">
        <w:rPr>
          <w:rFonts w:ascii="Times New Roman" w:eastAsia="Times New Roman" w:hAnsi="Times New Roman" w:cs="Times New Roman"/>
          <w:sz w:val="26"/>
          <w:szCs w:val="26"/>
          <w:lang w:eastAsia="ru-RU"/>
        </w:rPr>
        <w:t>є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кту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землі, пасп</w:t>
      </w:r>
      <w:r w:rsidR="009C4290">
        <w:rPr>
          <w:rFonts w:ascii="Times New Roman" w:eastAsia="Times New Roman" w:hAnsi="Times New Roman" w:cs="Times New Roman"/>
          <w:sz w:val="26"/>
          <w:szCs w:val="26"/>
          <w:lang w:eastAsia="ru-RU"/>
        </w:rPr>
        <w:t>орта, ідентифікаційного номера</w:t>
      </w:r>
      <w:r w:rsidR="00BA4B7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827D3C" w:rsidRPr="00827D3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44D6C">
        <w:rPr>
          <w:rFonts w:ascii="Times New Roman" w:eastAsia="Times New Roman" w:hAnsi="Times New Roman" w:cs="Times New Roman"/>
          <w:sz w:val="25"/>
          <w:szCs w:val="25"/>
          <w:lang w:eastAsia="ru-RU"/>
        </w:rPr>
        <w:t>виписк</w:t>
      </w:r>
      <w:r w:rsidR="00211D03">
        <w:rPr>
          <w:rFonts w:ascii="Times New Roman" w:eastAsia="Times New Roman" w:hAnsi="Times New Roman" w:cs="Times New Roman"/>
          <w:sz w:val="25"/>
          <w:szCs w:val="25"/>
          <w:lang w:eastAsia="ru-RU"/>
        </w:rPr>
        <w:t>и</w:t>
      </w:r>
      <w:r w:rsidR="00A44D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 Єдиного державного реєстру юридичних осіб, фізичних осіб-підприємців та громадських формувань, </w:t>
      </w:r>
      <w:r w:rsidR="000251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з Державного реєстру речових прав на нерухоме майно про реєстрацію іншого речового права,  </w:t>
      </w:r>
      <w:r w:rsidR="00A44D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довідки про відсутність заборгованості з платежів, контроль за справлянням яких покладено на контролюючі органи, </w:t>
      </w:r>
      <w:r w:rsidR="00F41039" w:rsidRPr="00F4103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відповідності до частини першої статті 6 Закону України «Про оренду </w:t>
      </w:r>
      <w:proofErr w:type="spellStart"/>
      <w:r w:rsidR="00F41039" w:rsidRPr="00F4103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земл</w:t>
      </w:r>
      <w:proofErr w:type="spellEnd"/>
      <w:r w:rsidR="00F41039" w:rsidRPr="00F41039">
        <w:rPr>
          <w:rFonts w:ascii="Times New Roman CYR" w:eastAsia="Times New Roman" w:hAnsi="Times New Roman CYR" w:cs="Times New Roman CYR"/>
          <w:sz w:val="26"/>
          <w:szCs w:val="26"/>
          <w:lang w:val="ru-RU" w:eastAsia="ru-RU"/>
        </w:rPr>
        <w:t>i</w:t>
      </w:r>
      <w:r w:rsidR="00F41039" w:rsidRPr="00F4103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», </w:t>
      </w:r>
      <w:r w:rsidR="00827D3C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абзац</w:t>
      </w:r>
      <w:r w:rsidR="00B81775">
        <w:rPr>
          <w:rFonts w:ascii="Times New Roman" w:eastAsia="Times New Roman" w:hAnsi="Times New Roman" w:cs="Times New Roman"/>
          <w:sz w:val="25"/>
          <w:szCs w:val="25"/>
          <w:lang w:eastAsia="ru-RU"/>
        </w:rPr>
        <w:t>у</w:t>
      </w:r>
      <w:r w:rsidR="00827D3C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двадцять другого</w:t>
      </w:r>
      <w:r w:rsidR="00827D3C" w:rsidRPr="00F41039">
        <w:rPr>
          <w:rFonts w:ascii="Times New Roman CYR" w:eastAsia="Times New Roman" w:hAnsi="Times New Roman CYR" w:cs="Times New Roman CYR"/>
          <w:iCs/>
          <w:sz w:val="26"/>
          <w:szCs w:val="26"/>
          <w:lang w:eastAsia="ru-RU"/>
        </w:rPr>
        <w:t xml:space="preserve"> </w:t>
      </w:r>
      <w:r w:rsidR="00F41039" w:rsidRPr="00F41039">
        <w:rPr>
          <w:rFonts w:ascii="Times New Roman CYR" w:eastAsia="Times New Roman" w:hAnsi="Times New Roman CYR" w:cs="Times New Roman CYR"/>
          <w:iCs/>
          <w:sz w:val="26"/>
          <w:szCs w:val="26"/>
          <w:lang w:eastAsia="ru-RU"/>
        </w:rPr>
        <w:t>частини другої статті 134</w:t>
      </w:r>
      <w:r w:rsidR="00AE1E19" w:rsidRPr="00AE1E19">
        <w:rPr>
          <w:rFonts w:ascii="Times New Roman CYR" w:eastAsia="Times New Roman" w:hAnsi="Times New Roman CYR" w:cs="Times New Roman CYR"/>
          <w:iCs/>
          <w:sz w:val="26"/>
          <w:szCs w:val="26"/>
          <w:lang w:eastAsia="ru-RU"/>
        </w:rPr>
        <w:t xml:space="preserve"> Земельного кодексу України</w:t>
      </w:r>
      <w:r w:rsidR="009C4290">
        <w:rPr>
          <w:rFonts w:ascii="Times New Roman CYR" w:eastAsia="Times New Roman" w:hAnsi="Times New Roman CYR" w:cs="Times New Roman CYR"/>
          <w:iCs/>
          <w:sz w:val="26"/>
          <w:szCs w:val="26"/>
          <w:lang w:eastAsia="ru-RU"/>
        </w:rPr>
        <w:t xml:space="preserve">, </w:t>
      </w:r>
      <w:r w:rsidR="00B81775" w:rsidRP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рішень</w:t>
      </w:r>
      <w:r w:rsidR="009C4290">
        <w:rPr>
          <w:rFonts w:ascii="Times New Roman CYR" w:eastAsia="Times New Roman" w:hAnsi="Times New Roman CYR" w:cs="Times New Roman CYR"/>
          <w:iCs/>
          <w:sz w:val="26"/>
          <w:szCs w:val="26"/>
          <w:lang w:eastAsia="ru-RU"/>
        </w:rPr>
        <w:t xml:space="preserve"> </w:t>
      </w:r>
      <w:r w:rsidR="00BC461E" w:rsidRP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Червоноградсь</w:t>
      </w:r>
      <w:r w:rsidR="00A44D6C">
        <w:rPr>
          <w:rFonts w:ascii="Times New Roman" w:eastAsia="Times New Roman" w:hAnsi="Times New Roman" w:cs="Times New Roman"/>
          <w:sz w:val="26"/>
          <w:szCs w:val="26"/>
          <w:lang w:eastAsia="ru-RU"/>
        </w:rPr>
        <w:t>кої міської ради від 30.06.2022</w:t>
      </w:r>
      <w:r w:rsidR="004329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D1E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</w:t>
      </w:r>
      <w:r w:rsidR="00BC461E" w:rsidRP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1322 «Про встановлення ставок орендної плати за земельні ділянки комунальної власності на території </w:t>
      </w:r>
      <w:r w:rsidR="004370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Червоноградської міської ради» </w:t>
      </w:r>
      <w:r w:rsidR="00BC461E" w:rsidRP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від 11.07.2024 № 2756 «Про внесення змін до рішення Червоноградської міської ради від 30.06.2022 №</w:t>
      </w:r>
      <w:r w:rsidR="00AE1E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C461E" w:rsidRP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1322 “Про встановлення ставок орендної плати за земельні ділянки комунальної власності на території Червоноградської міської ради</w:t>
      </w:r>
      <w:r w:rsidR="00437065" w:rsidRPr="00BA1873">
        <w:rPr>
          <w:rFonts w:ascii="Times New Roman" w:hAnsi="Times New Roman"/>
          <w:sz w:val="27"/>
          <w:szCs w:val="27"/>
          <w:lang w:eastAsia="ru-RU"/>
        </w:rPr>
        <w:t>”»</w:t>
      </w:r>
      <w:r w:rsidR="00BC461E" w:rsidRP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BC461E" w:rsidRPr="00BC461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827D3C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враховуючи можливість укладення договору оренди землі</w:t>
      </w:r>
      <w:r w:rsidR="00827D3C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BC461E" w:rsidRP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Шептицька м</w:t>
      </w:r>
      <w:r w:rsidR="00BC461E" w:rsidRPr="00BC461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BC461E" w:rsidRP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ська</w:t>
      </w:r>
      <w:proofErr w:type="spellEnd"/>
      <w:r w:rsidR="00BC461E" w:rsidRP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3A8C861B" w14:textId="77777777" w:rsidR="005F6875" w:rsidRPr="005F6875" w:rsidRDefault="005F6875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 И Р I Ш И Л А :</w:t>
      </w:r>
    </w:p>
    <w:p w14:paraId="3C018470" w14:textId="77777777" w:rsidR="005F6875" w:rsidRPr="00A44D6C" w:rsidRDefault="005F6875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142933B" w14:textId="1CA6AA58" w:rsidR="005F6875" w:rsidRPr="005F6875" w:rsidRDefault="005F6875" w:rsidP="005F68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Укласти договір оренди землі </w:t>
      </w:r>
      <w:r w:rsidR="006175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</w:t>
      </w:r>
      <w:r w:rsidR="00432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фізичної особою -</w:t>
      </w:r>
      <w:r w:rsidR="00C278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32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підприємцем </w:t>
      </w:r>
      <w:r w:rsidR="0002518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Величко</w:t>
      </w:r>
      <w:r w:rsidR="00DD1E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="0002518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Віктор</w:t>
      </w:r>
      <w:r w:rsidR="00DD1E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ом</w:t>
      </w:r>
      <w:r w:rsidR="0002518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Григорович</w:t>
      </w:r>
      <w:r w:rsidR="00DD1E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ем</w:t>
      </w:r>
      <w:r w:rsidR="00432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строком на </w:t>
      </w:r>
      <w:r w:rsidR="00E80B29" w:rsidRPr="00E80B29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3</w:t>
      </w:r>
      <w:r w:rsidR="00BA4B72" w:rsidRPr="00E80B29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(</w:t>
      </w:r>
      <w:r w:rsidR="00E80B29" w:rsidRPr="00E80B29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три) роки</w:t>
      </w:r>
      <w:r w:rsidRPr="00E80B29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земельну дiлянку площею </w:t>
      </w:r>
      <w:r w:rsidR="00DD1E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0,0</w:t>
      </w:r>
      <w:r w:rsidR="00DD1EA4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4329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27 </w:t>
      </w:r>
      <w:r w:rsidR="00211D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="00AD69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D1EA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під розміщення майданчика для демонстрації товару біля власного магазину</w:t>
      </w:r>
      <w:r w:rsidR="0098560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DD1EA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(</w:t>
      </w:r>
      <w:r w:rsidR="0098560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код КВЦПЗД - 0</w:t>
      </w:r>
      <w:r w:rsidR="004329B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</w:t>
      </w:r>
      <w:r w:rsidR="0098560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.0</w:t>
      </w:r>
      <w:r w:rsidR="004329B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7</w:t>
      </w:r>
      <w:r w:rsidR="0098560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- для будівництва </w:t>
      </w:r>
      <w:r w:rsidR="004329B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та</w:t>
      </w:r>
      <w:r w:rsidR="0098560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обслуговування </w:t>
      </w:r>
      <w:r w:rsidR="004329B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будівель торгівлі</w:t>
      </w:r>
      <w:r w:rsidR="00DD1EA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),</w:t>
      </w:r>
      <w:r w:rsidR="004329B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4329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місті Шептицький на вулиці </w:t>
      </w:r>
      <w:r w:rsidR="00DD1EA4">
        <w:rPr>
          <w:rFonts w:ascii="Times New Roman" w:eastAsia="Times New Roman" w:hAnsi="Times New Roman" w:cs="Times New Roman"/>
          <w:sz w:val="26"/>
          <w:szCs w:val="26"/>
          <w:lang w:eastAsia="ru-RU"/>
        </w:rPr>
        <w:t>Сокальськ</w:t>
      </w:r>
      <w:r w:rsidR="004329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а, </w:t>
      </w:r>
      <w:r w:rsidR="00DD1EA4">
        <w:rPr>
          <w:rFonts w:ascii="Times New Roman" w:eastAsia="Times New Roman" w:hAnsi="Times New Roman" w:cs="Times New Roman"/>
          <w:sz w:val="26"/>
          <w:szCs w:val="26"/>
          <w:lang w:eastAsia="ru-RU"/>
        </w:rPr>
        <w:t>2-194</w:t>
      </w:r>
      <w:r w:rsidR="004329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«а»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, встановивши річну орендну плат</w:t>
      </w:r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у за земельну ділянку 1</w:t>
      </w:r>
      <w:r w:rsidR="00C27819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% від її нормативної грошової оцінки,</w:t>
      </w:r>
    </w:p>
    <w:p w14:paraId="21AB790A" w14:textId="1763DDB9" w:rsidR="00327B62" w:rsidRDefault="005F6875" w:rsidP="00327B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кадастровий номер земел</w:t>
      </w:r>
      <w:r w:rsidR="004E5969">
        <w:rPr>
          <w:rFonts w:ascii="Times New Roman" w:eastAsia="Times New Roman" w:hAnsi="Times New Roman" w:cs="Times New Roman"/>
          <w:sz w:val="26"/>
          <w:szCs w:val="26"/>
          <w:lang w:eastAsia="ru-RU"/>
        </w:rPr>
        <w:t>ьної ділянки – 46118</w:t>
      </w:r>
      <w:r w:rsidR="004329B1">
        <w:rPr>
          <w:rFonts w:ascii="Times New Roman" w:eastAsia="Times New Roman" w:hAnsi="Times New Roman" w:cs="Times New Roman"/>
          <w:sz w:val="26"/>
          <w:szCs w:val="26"/>
          <w:lang w:eastAsia="ru-RU"/>
        </w:rPr>
        <w:t>00000:02</w:t>
      </w:r>
      <w:r w:rsidR="004E5969">
        <w:rPr>
          <w:rFonts w:ascii="Times New Roman" w:eastAsia="Times New Roman" w:hAnsi="Times New Roman" w:cs="Times New Roman"/>
          <w:sz w:val="26"/>
          <w:szCs w:val="26"/>
          <w:lang w:eastAsia="ru-RU"/>
        </w:rPr>
        <w:t>:00</w:t>
      </w:r>
      <w:r w:rsidR="00DD1EA4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4E5969">
        <w:rPr>
          <w:rFonts w:ascii="Times New Roman" w:eastAsia="Times New Roman" w:hAnsi="Times New Roman" w:cs="Times New Roman"/>
          <w:sz w:val="26"/>
          <w:szCs w:val="26"/>
          <w:lang w:eastAsia="ru-RU"/>
        </w:rPr>
        <w:t>:00</w:t>
      </w:r>
      <w:r w:rsidR="004329B1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DD1EA4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9DD34AF" w14:textId="21E89548" w:rsidR="005F6875" w:rsidRPr="005F6875" w:rsidRDefault="005F6875" w:rsidP="00327B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432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Фізичній особі - підприємцю </w:t>
      </w:r>
      <w:r w:rsidR="00DD1E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Величку Віктору Григоровичу</w:t>
      </w:r>
      <w:r w:rsidR="004329B1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виготовити новий кадастровий план земельної ділянки, укласти Договір оренди землі та провести 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державну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реєстрацiю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державного реєстратора прав на нерухоме майно.</w:t>
      </w:r>
    </w:p>
    <w:p w14:paraId="563ADB50" w14:textId="38630196" w:rsidR="005F6875" w:rsidRPr="005F6875" w:rsidRDefault="005F6875" w:rsidP="005F687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432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Фізичній особі - підприємцю </w:t>
      </w:r>
      <w:r w:rsidR="00DD1E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Величку Віктору Григоровичу</w:t>
      </w:r>
      <w:r w:rsidR="00DD1EA4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п’ятиденний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термiн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дня державної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реєстрацiї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подати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копiю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 в </w:t>
      </w:r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Головне управління ДПС у Львівській </w:t>
      </w:r>
      <w:r w:rsidR="00A03AE1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області</w:t>
      </w:r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11D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(м. Шептицький,  </w:t>
      </w:r>
      <w:proofErr w:type="spellStart"/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пл</w:t>
      </w:r>
      <w:proofErr w:type="spellEnd"/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. Соборна,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3).</w:t>
      </w:r>
    </w:p>
    <w:p w14:paraId="2AFC7FAE" w14:textId="77777777" w:rsidR="005F6875" w:rsidRPr="005F6875" w:rsidRDefault="005F6875" w:rsidP="005F687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Видатки за виготовлення кадастрового плану земельної ділянки, оформлення та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реєстрацiю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 та право оренди на земельну ділянку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вiднести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рахунок орендаря земельної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3BAF41A" w14:textId="3B022201" w:rsidR="005F6875" w:rsidRPr="005F6875" w:rsidRDefault="005F6875" w:rsidP="005F687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Рішення набирає чинності з дня доведення його до відома адресата шляхом оприлюднення на офіційному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263364A3" w14:textId="46C0E65A" w:rsidR="005F6875" w:rsidRPr="005F6875" w:rsidRDefault="005F6875" w:rsidP="004C6250">
      <w:pPr>
        <w:tabs>
          <w:tab w:val="left" w:pos="935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5F6875">
        <w:rPr>
          <w:rFonts w:ascii="Times New Roman" w:eastAsia="Times New Roman" w:hAnsi="Times New Roman" w:cs="Times New Roman"/>
          <w:color w:val="993300"/>
          <w:sz w:val="26"/>
          <w:szCs w:val="26"/>
          <w:lang w:eastAsia="ru-RU"/>
        </w:rPr>
        <w:t xml:space="preserve">. </w:t>
      </w:r>
      <w:r w:rsidR="001F4F1A" w:rsidRPr="001F4F1A">
        <w:rPr>
          <w:rFonts w:ascii="Times New Roman" w:hAnsi="Times New Roman"/>
          <w:color w:val="000000"/>
          <w:sz w:val="26"/>
          <w:szCs w:val="26"/>
          <w:lang w:eastAsia="ru-RU"/>
        </w:rPr>
        <w:t>Рішення може бути оскаржене протягом трьох років шляхом подання заяви до місцевого загального суду в порядку, вста</w:t>
      </w:r>
      <w:r w:rsidR="001F4F1A">
        <w:rPr>
          <w:rFonts w:ascii="Times New Roman" w:hAnsi="Times New Roman"/>
          <w:color w:val="000000"/>
          <w:sz w:val="26"/>
          <w:szCs w:val="26"/>
          <w:lang w:eastAsia="ru-RU"/>
        </w:rPr>
        <w:t>новленому процесуальним законом</w:t>
      </w:r>
      <w:r w:rsidR="004C625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747D7AD" w14:textId="1D21D4AA" w:rsidR="005F6875" w:rsidRDefault="005F6875" w:rsidP="00AD698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7. Контроль за виконанням р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пост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ком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м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стобудування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, регулювання земельних в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стративно-територ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 </w:t>
      </w:r>
    </w:p>
    <w:p w14:paraId="35E835F4" w14:textId="77777777" w:rsidR="00AD698C" w:rsidRPr="005F6875" w:rsidRDefault="00AD698C" w:rsidP="00AD698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29E0F0" w14:textId="77777777" w:rsidR="005F6875" w:rsidRPr="005F6875" w:rsidRDefault="005F6875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A72FE8" w14:textId="713A2534" w:rsidR="005F6875" w:rsidRDefault="005F6875" w:rsidP="005D79F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5D79F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B84785" w:rsidRPr="00B8478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(підпис)</w:t>
      </w:r>
      <w:r w:rsidR="005D79F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F81E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</w:t>
      </w:r>
      <w:r w:rsidR="005D79F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14:paraId="3002490B" w14:textId="77777777" w:rsidR="00E6728D" w:rsidRDefault="00E6728D" w:rsidP="00E6728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E6728D" w:rsidSect="005D79F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18D"/>
    <w:rsid w:val="0003200A"/>
    <w:rsid w:val="00033BAA"/>
    <w:rsid w:val="00051825"/>
    <w:rsid w:val="00061201"/>
    <w:rsid w:val="00067335"/>
    <w:rsid w:val="000735DC"/>
    <w:rsid w:val="00090402"/>
    <w:rsid w:val="00092067"/>
    <w:rsid w:val="000B7398"/>
    <w:rsid w:val="000C5EB0"/>
    <w:rsid w:val="000E068C"/>
    <w:rsid w:val="000E0F44"/>
    <w:rsid w:val="000E3EC7"/>
    <w:rsid w:val="000F0CCD"/>
    <w:rsid w:val="000F5FC9"/>
    <w:rsid w:val="001060C9"/>
    <w:rsid w:val="00113B77"/>
    <w:rsid w:val="001A6EE8"/>
    <w:rsid w:val="001F4F1A"/>
    <w:rsid w:val="00211D03"/>
    <w:rsid w:val="0021382C"/>
    <w:rsid w:val="0022575F"/>
    <w:rsid w:val="00267337"/>
    <w:rsid w:val="0028758E"/>
    <w:rsid w:val="002A4F08"/>
    <w:rsid w:val="002E57FB"/>
    <w:rsid w:val="00315367"/>
    <w:rsid w:val="00326811"/>
    <w:rsid w:val="00327B62"/>
    <w:rsid w:val="0035029C"/>
    <w:rsid w:val="003519DC"/>
    <w:rsid w:val="003537F5"/>
    <w:rsid w:val="00360728"/>
    <w:rsid w:val="003954A1"/>
    <w:rsid w:val="003A01E8"/>
    <w:rsid w:val="003D6A10"/>
    <w:rsid w:val="003F4A93"/>
    <w:rsid w:val="003F5B5D"/>
    <w:rsid w:val="0041549B"/>
    <w:rsid w:val="004329B1"/>
    <w:rsid w:val="00437065"/>
    <w:rsid w:val="00447CA0"/>
    <w:rsid w:val="0045023B"/>
    <w:rsid w:val="0048284F"/>
    <w:rsid w:val="0049271A"/>
    <w:rsid w:val="0049721C"/>
    <w:rsid w:val="004A3199"/>
    <w:rsid w:val="004C6250"/>
    <w:rsid w:val="004D7CAC"/>
    <w:rsid w:val="004E3B7F"/>
    <w:rsid w:val="004E5969"/>
    <w:rsid w:val="004F1C7C"/>
    <w:rsid w:val="0050033B"/>
    <w:rsid w:val="00526D96"/>
    <w:rsid w:val="00532263"/>
    <w:rsid w:val="00547BC1"/>
    <w:rsid w:val="00567494"/>
    <w:rsid w:val="005901A1"/>
    <w:rsid w:val="00592A64"/>
    <w:rsid w:val="005B57B7"/>
    <w:rsid w:val="005D79F6"/>
    <w:rsid w:val="005F6875"/>
    <w:rsid w:val="00617598"/>
    <w:rsid w:val="00624134"/>
    <w:rsid w:val="006271C7"/>
    <w:rsid w:val="00642FE2"/>
    <w:rsid w:val="006435E9"/>
    <w:rsid w:val="006B13E2"/>
    <w:rsid w:val="006B3F15"/>
    <w:rsid w:val="006D0505"/>
    <w:rsid w:val="006E505E"/>
    <w:rsid w:val="006F7253"/>
    <w:rsid w:val="00715CB3"/>
    <w:rsid w:val="00757CF4"/>
    <w:rsid w:val="007B518B"/>
    <w:rsid w:val="007F3E81"/>
    <w:rsid w:val="007F6C7B"/>
    <w:rsid w:val="00827D3C"/>
    <w:rsid w:val="00877261"/>
    <w:rsid w:val="00893E6F"/>
    <w:rsid w:val="0090640E"/>
    <w:rsid w:val="00906CC4"/>
    <w:rsid w:val="00925C09"/>
    <w:rsid w:val="0094247C"/>
    <w:rsid w:val="00970937"/>
    <w:rsid w:val="0098560E"/>
    <w:rsid w:val="0099635B"/>
    <w:rsid w:val="009A0451"/>
    <w:rsid w:val="009A7C9B"/>
    <w:rsid w:val="009C4290"/>
    <w:rsid w:val="00A03AE1"/>
    <w:rsid w:val="00A25163"/>
    <w:rsid w:val="00A44D6C"/>
    <w:rsid w:val="00A86F97"/>
    <w:rsid w:val="00AC4146"/>
    <w:rsid w:val="00AC4769"/>
    <w:rsid w:val="00AD698C"/>
    <w:rsid w:val="00AE004E"/>
    <w:rsid w:val="00AE1E19"/>
    <w:rsid w:val="00B14242"/>
    <w:rsid w:val="00B37DC6"/>
    <w:rsid w:val="00B42FCD"/>
    <w:rsid w:val="00B447AD"/>
    <w:rsid w:val="00B55CFE"/>
    <w:rsid w:val="00B61A66"/>
    <w:rsid w:val="00B81775"/>
    <w:rsid w:val="00B841C1"/>
    <w:rsid w:val="00B84785"/>
    <w:rsid w:val="00BA4B72"/>
    <w:rsid w:val="00BB1DFD"/>
    <w:rsid w:val="00BB69CD"/>
    <w:rsid w:val="00BC142F"/>
    <w:rsid w:val="00BC2108"/>
    <w:rsid w:val="00BC461E"/>
    <w:rsid w:val="00BF5FD3"/>
    <w:rsid w:val="00BF6E8E"/>
    <w:rsid w:val="00C0332C"/>
    <w:rsid w:val="00C22D9F"/>
    <w:rsid w:val="00C24DF2"/>
    <w:rsid w:val="00C27819"/>
    <w:rsid w:val="00C606A6"/>
    <w:rsid w:val="00C71483"/>
    <w:rsid w:val="00C72DDB"/>
    <w:rsid w:val="00C7587C"/>
    <w:rsid w:val="00C76383"/>
    <w:rsid w:val="00CE3ECC"/>
    <w:rsid w:val="00D35676"/>
    <w:rsid w:val="00D43BC5"/>
    <w:rsid w:val="00D6253B"/>
    <w:rsid w:val="00D63362"/>
    <w:rsid w:val="00D91AF9"/>
    <w:rsid w:val="00DA1D04"/>
    <w:rsid w:val="00DD1EA4"/>
    <w:rsid w:val="00E26AE7"/>
    <w:rsid w:val="00E47292"/>
    <w:rsid w:val="00E51FB6"/>
    <w:rsid w:val="00E6728D"/>
    <w:rsid w:val="00E74A7A"/>
    <w:rsid w:val="00E80B29"/>
    <w:rsid w:val="00E93525"/>
    <w:rsid w:val="00EA39FC"/>
    <w:rsid w:val="00EB7D3D"/>
    <w:rsid w:val="00ED2329"/>
    <w:rsid w:val="00F07AAA"/>
    <w:rsid w:val="00F21BDB"/>
    <w:rsid w:val="00F21BED"/>
    <w:rsid w:val="00F318F2"/>
    <w:rsid w:val="00F41039"/>
    <w:rsid w:val="00F56AB7"/>
    <w:rsid w:val="00F81EF4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39FFD-453C-4933-A505-37F2F1A39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2</Pages>
  <Words>2400</Words>
  <Characters>1368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39</cp:revision>
  <cp:lastPrinted>2025-10-08T07:15:00Z</cp:lastPrinted>
  <dcterms:created xsi:type="dcterms:W3CDTF">2025-05-01T08:07:00Z</dcterms:created>
  <dcterms:modified xsi:type="dcterms:W3CDTF">2025-10-24T05:50:00Z</dcterms:modified>
</cp:coreProperties>
</file>