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C03FF" w:rsidRPr="00E8719E" w:rsidTr="00E8719E">
        <w:trPr>
          <w:trHeight w:val="1701"/>
        </w:trPr>
        <w:tc>
          <w:tcPr>
            <w:tcW w:w="9628" w:type="dxa"/>
          </w:tcPr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  <w:r w:rsidRPr="00E8719E">
              <w:rPr>
                <w:b/>
                <w:bCs/>
              </w:rPr>
              <w:t>ШЕПТИЦЬКА МІСЬКА РАДА</w:t>
            </w:r>
          </w:p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</w:p>
          <w:p w:rsidR="00BC03FF" w:rsidRPr="00E8719E" w:rsidRDefault="00BC03FF" w:rsidP="00E8719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8719E">
              <w:rPr>
                <w:b/>
                <w:bCs/>
              </w:rPr>
              <w:t>п</w:t>
            </w:r>
            <w:r w:rsidRPr="00E8719E">
              <w:rPr>
                <w:b/>
                <w:bCs/>
                <w:lang w:val="ru-RU"/>
              </w:rPr>
              <w:t>’</w:t>
            </w:r>
            <w:proofErr w:type="spellStart"/>
            <w:r w:rsidR="003A4BEB">
              <w:rPr>
                <w:b/>
                <w:bCs/>
              </w:rPr>
              <w:t>ятдесят</w:t>
            </w:r>
            <w:proofErr w:type="spellEnd"/>
            <w:r w:rsidR="003A4BEB">
              <w:rPr>
                <w:b/>
                <w:bCs/>
              </w:rPr>
              <w:t xml:space="preserve"> </w:t>
            </w:r>
            <w:r w:rsidR="000D0583">
              <w:rPr>
                <w:b/>
                <w:bCs/>
              </w:rPr>
              <w:t>п</w:t>
            </w:r>
            <w:r w:rsidR="000D0583" w:rsidRPr="000D0583">
              <w:rPr>
                <w:b/>
                <w:bCs/>
                <w:lang w:val="ru-RU"/>
              </w:rPr>
              <w:t>’</w:t>
            </w:r>
            <w:proofErr w:type="spellStart"/>
            <w:r w:rsidR="000D0583">
              <w:rPr>
                <w:b/>
                <w:bCs/>
              </w:rPr>
              <w:t>ята</w:t>
            </w:r>
            <w:proofErr w:type="spellEnd"/>
            <w:r w:rsidRPr="00E8719E">
              <w:rPr>
                <w:b/>
                <w:bCs/>
              </w:rPr>
              <w:t xml:space="preserve"> сесія восьмого скликання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C03FF" w:rsidRPr="00E8719E" w:rsidTr="00E8719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0D0583" w:rsidRDefault="00063754" w:rsidP="00A82B93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18.09.2025</w:t>
                  </w:r>
                </w:p>
              </w:tc>
              <w:tc>
                <w:tcPr>
                  <w:tcW w:w="3134" w:type="dxa"/>
                </w:tcPr>
                <w:p w:rsidR="00BC03FF" w:rsidRPr="00E8719E" w:rsidRDefault="00BC03FF" w:rsidP="00A82B93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BC03FF" w:rsidP="00A82B93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2535C0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A82B93" w:rsidRPr="00A82B93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3946</w:t>
                  </w:r>
                </w:p>
              </w:tc>
            </w:tr>
          </w:tbl>
          <w:p w:rsidR="00BC03FF" w:rsidRPr="00E8719E" w:rsidRDefault="00BC03FF" w:rsidP="00E8719E">
            <w:pPr>
              <w:spacing w:after="0" w:line="240" w:lineRule="auto"/>
              <w:jc w:val="center"/>
            </w:pPr>
          </w:p>
        </w:tc>
      </w:tr>
    </w:tbl>
    <w:p w:rsidR="00BC03FF" w:rsidRPr="000F5FC9" w:rsidRDefault="00063469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301E" w:rsidRDefault="001F301E" w:rsidP="0089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1F301E" w:rsidRDefault="001F301E" w:rsidP="0089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BC03FF" w:rsidRPr="008F5615" w:rsidRDefault="00BC03FF" w:rsidP="0089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F5615">
        <w:rPr>
          <w:rFonts w:ascii="Times New Roman" w:hAnsi="Times New Roman"/>
          <w:b/>
          <w:sz w:val="28"/>
          <w:szCs w:val="28"/>
          <w:lang w:eastAsia="ru-RU"/>
        </w:rPr>
        <w:t>Про розгляд клопотання</w:t>
      </w:r>
    </w:p>
    <w:p w:rsidR="009B7B41" w:rsidRDefault="00CF504C" w:rsidP="009B7B4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громадянки </w:t>
      </w:r>
      <w:proofErr w:type="spellStart"/>
      <w:r w:rsidR="009B7B41">
        <w:rPr>
          <w:rFonts w:ascii="Times New Roman" w:hAnsi="Times New Roman"/>
          <w:b/>
          <w:sz w:val="28"/>
          <w:szCs w:val="28"/>
          <w:lang w:eastAsia="ru-RU"/>
        </w:rPr>
        <w:t>Котич</w:t>
      </w:r>
      <w:proofErr w:type="spellEnd"/>
      <w:r w:rsidR="009B7B4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783632" w:rsidRDefault="009B7B41" w:rsidP="009B7B4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Валентини Василівни</w:t>
      </w:r>
      <w:bookmarkStart w:id="0" w:name="_GoBack"/>
      <w:bookmarkEnd w:id="0"/>
    </w:p>
    <w:p w:rsidR="00DF23C7" w:rsidRPr="008F5615" w:rsidRDefault="00DF23C7" w:rsidP="0089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BC03FF" w:rsidRPr="008F5615" w:rsidRDefault="00BC03FF" w:rsidP="00546589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Керуючись Законом України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д 21.05.1997 № 280/97-ВР «Про 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сцеве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Україн</w:t>
      </w:r>
      <w:proofErr w:type="spellEnd"/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», Земельним кодексом України, Законами України від 17.02.2022 № 2073-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IX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адміністративну процедуру»,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д 07.07.2011                               № 3613-</w:t>
      </w:r>
      <w:r w:rsidRPr="008F5615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д 22.05.2003 № 858-</w:t>
      </w:r>
      <w:r w:rsidRPr="008F5615">
        <w:rPr>
          <w:rFonts w:ascii="Times New Roman" w:hAnsi="Times New Roman"/>
          <w:sz w:val="28"/>
          <w:szCs w:val="28"/>
          <w:lang w:val="en-US" w:eastAsia="ru-RU"/>
        </w:rPr>
        <w:t>IV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землеустр</w:t>
      </w:r>
      <w:proofErr w:type="spellEnd"/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й», від 19.10.2022 № 2698-</w:t>
      </w:r>
      <w:r w:rsidRPr="008F5615">
        <w:rPr>
          <w:rFonts w:ascii="Times New Roman" w:hAnsi="Times New Roman"/>
          <w:sz w:val="28"/>
          <w:szCs w:val="28"/>
          <w:lang w:val="en-US" w:eastAsia="ru-RU"/>
        </w:rPr>
        <w:t>IX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йно д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ючою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ком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с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єю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 розгляду питань, пов’язаних з регулюванням земельних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дносин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при Виконавчому ком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тет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Шептицької 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ської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ради </w:t>
      </w:r>
      <w:r w:rsidR="00C37A26" w:rsidRPr="008F5615">
        <w:rPr>
          <w:rFonts w:ascii="Times New Roman" w:hAnsi="Times New Roman"/>
          <w:sz w:val="28"/>
          <w:szCs w:val="28"/>
          <w:lang w:eastAsia="ru-RU"/>
        </w:rPr>
        <w:t>при</w:t>
      </w:r>
      <w:r w:rsidR="00DF23C7">
        <w:rPr>
          <w:rFonts w:ascii="Times New Roman" w:hAnsi="Times New Roman"/>
          <w:sz w:val="28"/>
          <w:szCs w:val="28"/>
          <w:lang w:eastAsia="ru-RU"/>
        </w:rPr>
        <w:t xml:space="preserve"> розгляді клопотання </w:t>
      </w:r>
      <w:r w:rsidR="00783632">
        <w:rPr>
          <w:rFonts w:ascii="Times New Roman" w:hAnsi="Times New Roman"/>
          <w:sz w:val="28"/>
          <w:szCs w:val="28"/>
          <w:lang w:eastAsia="ru-RU"/>
        </w:rPr>
        <w:t>громадян</w:t>
      </w:r>
      <w:r w:rsidR="00CF504C">
        <w:rPr>
          <w:rFonts w:ascii="Times New Roman" w:hAnsi="Times New Roman"/>
          <w:sz w:val="28"/>
          <w:szCs w:val="28"/>
          <w:lang w:eastAsia="ru-RU"/>
        </w:rPr>
        <w:t xml:space="preserve">ки </w:t>
      </w:r>
      <w:proofErr w:type="spellStart"/>
      <w:r w:rsidR="00546589">
        <w:rPr>
          <w:rFonts w:ascii="Times New Roman" w:hAnsi="Times New Roman"/>
          <w:sz w:val="28"/>
          <w:szCs w:val="28"/>
          <w:lang w:eastAsia="ru-RU"/>
        </w:rPr>
        <w:t>Котич</w:t>
      </w:r>
      <w:proofErr w:type="spellEnd"/>
      <w:r w:rsidR="0054658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46589" w:rsidRPr="00546589">
        <w:rPr>
          <w:rFonts w:ascii="Times New Roman" w:hAnsi="Times New Roman"/>
          <w:sz w:val="28"/>
          <w:szCs w:val="28"/>
          <w:lang w:eastAsia="ru-RU"/>
        </w:rPr>
        <w:t>Валентини Василівни</w:t>
      </w:r>
      <w:r w:rsidR="0054658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про надання дозволу на розроблення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землеустрою щодо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дведення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земельної д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лянки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 метою передачі її у власність, до якого додано копії: схеми розташування земельної ділянки, пасп</w:t>
      </w:r>
      <w:r w:rsidR="006728BE">
        <w:rPr>
          <w:rFonts w:ascii="Times New Roman" w:hAnsi="Times New Roman"/>
          <w:sz w:val="28"/>
          <w:szCs w:val="28"/>
          <w:lang w:eastAsia="ru-RU"/>
        </w:rPr>
        <w:t>орта, ідентифікаційного номера</w:t>
      </w:r>
      <w:r w:rsidR="00546589">
        <w:rPr>
          <w:rFonts w:ascii="Times New Roman" w:hAnsi="Times New Roman"/>
          <w:sz w:val="28"/>
          <w:szCs w:val="28"/>
          <w:lang w:eastAsia="ru-RU"/>
        </w:rPr>
        <w:t>, реєстраційного посвідчення державного комунального підприємства Червоноградське міжміське бюро технічної інвентаризації від 17.11</w:t>
      </w:r>
      <w:r w:rsidR="00787847">
        <w:rPr>
          <w:rFonts w:ascii="Times New Roman" w:hAnsi="Times New Roman"/>
          <w:sz w:val="28"/>
          <w:szCs w:val="28"/>
          <w:lang w:eastAsia="ru-RU"/>
        </w:rPr>
        <w:t>.2000</w:t>
      </w:r>
      <w:r w:rsidR="006728BE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250A9A">
        <w:rPr>
          <w:rFonts w:ascii="Times New Roman" w:hAnsi="Times New Roman"/>
          <w:sz w:val="28"/>
          <w:szCs w:val="28"/>
          <w:lang w:eastAsia="ru-RU"/>
        </w:rPr>
        <w:t>930</w:t>
      </w:r>
      <w:r w:rsidR="006728BE">
        <w:rPr>
          <w:rFonts w:ascii="Times New Roman" w:hAnsi="Times New Roman"/>
          <w:sz w:val="28"/>
          <w:szCs w:val="28"/>
          <w:lang w:eastAsia="ru-RU"/>
        </w:rPr>
        <w:t>,</w:t>
      </w:r>
      <w:r w:rsidR="006728BE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728BE">
        <w:rPr>
          <w:rFonts w:ascii="Times New Roman" w:hAnsi="Times New Roman"/>
          <w:sz w:val="28"/>
          <w:szCs w:val="28"/>
          <w:lang w:eastAsia="ru-RU"/>
        </w:rPr>
        <w:t xml:space="preserve">стосовно майна, </w:t>
      </w:r>
      <w:r w:rsidR="006728BE" w:rsidRPr="008F5615">
        <w:rPr>
          <w:rFonts w:ascii="Times New Roman" w:hAnsi="Times New Roman"/>
          <w:sz w:val="28"/>
          <w:szCs w:val="28"/>
          <w:lang w:eastAsia="ru-RU"/>
        </w:rPr>
        <w:t>як</w:t>
      </w:r>
      <w:r w:rsidR="006728BE">
        <w:rPr>
          <w:rFonts w:ascii="Times New Roman" w:hAnsi="Times New Roman"/>
          <w:sz w:val="28"/>
          <w:szCs w:val="28"/>
          <w:lang w:eastAsia="ru-RU"/>
        </w:rPr>
        <w:t>е</w:t>
      </w:r>
      <w:r w:rsidR="006728BE" w:rsidRPr="008F5615">
        <w:rPr>
          <w:rFonts w:ascii="Times New Roman" w:hAnsi="Times New Roman"/>
          <w:sz w:val="28"/>
          <w:szCs w:val="28"/>
          <w:lang w:eastAsia="ru-RU"/>
        </w:rPr>
        <w:t xml:space="preserve"> знаходиться на земельній ділянці орієнтовною площею 0,00</w:t>
      </w:r>
      <w:r w:rsidR="00250A9A">
        <w:rPr>
          <w:rFonts w:ascii="Times New Roman" w:hAnsi="Times New Roman"/>
          <w:sz w:val="28"/>
          <w:szCs w:val="28"/>
          <w:lang w:eastAsia="ru-RU"/>
        </w:rPr>
        <w:t>40</w:t>
      </w:r>
      <w:r w:rsidR="006728BE" w:rsidRPr="008F5615">
        <w:rPr>
          <w:rFonts w:ascii="Times New Roman" w:hAnsi="Times New Roman"/>
          <w:sz w:val="28"/>
          <w:szCs w:val="28"/>
          <w:lang w:eastAsia="ru-RU"/>
        </w:rPr>
        <w:t xml:space="preserve"> га </w:t>
      </w:r>
      <w:r w:rsidR="006728BE" w:rsidRPr="008F5615">
        <w:rPr>
          <w:rFonts w:ascii="Times New Roman CYR" w:hAnsi="Times New Roman CYR" w:cs="Times New Roman CYR"/>
          <w:sz w:val="28"/>
          <w:szCs w:val="28"/>
          <w:lang w:eastAsia="ru-RU"/>
        </w:rPr>
        <w:t xml:space="preserve">в </w:t>
      </w:r>
      <w:r w:rsidR="006728BE" w:rsidRPr="008F5615">
        <w:rPr>
          <w:rFonts w:ascii="Times New Roman" w:hAnsi="Times New Roman"/>
          <w:sz w:val="28"/>
          <w:szCs w:val="28"/>
          <w:lang w:eastAsia="ru-RU"/>
        </w:rPr>
        <w:t xml:space="preserve">місті Шептицький, </w:t>
      </w:r>
      <w:r w:rsidR="00250A9A" w:rsidRPr="00250A9A">
        <w:rPr>
          <w:rFonts w:ascii="Times New Roman" w:hAnsi="Times New Roman"/>
          <w:sz w:val="28"/>
          <w:szCs w:val="28"/>
          <w:lang w:eastAsia="ru-RU"/>
        </w:rPr>
        <w:t>на вулиці Бічна Промислова, 41, гаражний кооператив № 4, гараж № 320 (8)</w:t>
      </w:r>
      <w:r w:rsidR="006728BE" w:rsidRPr="008F5615">
        <w:rPr>
          <w:rFonts w:ascii="Times New Roman" w:hAnsi="Times New Roman"/>
          <w:sz w:val="28"/>
          <w:szCs w:val="28"/>
          <w:lang w:eastAsia="ru-RU"/>
        </w:rPr>
        <w:t>,</w:t>
      </w:r>
      <w:r w:rsidR="006728BE" w:rsidRPr="008F561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та розташована відповідно до вимог Генерального плану міста Червонограда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, враховуючи можливість надання дозволу на розроблення документації із землеустрою з метою безоплатної передачі земельної ділянки комунальної власності у приватну власність, у відповідності </w:t>
      </w:r>
      <w:r w:rsidR="00650EDA" w:rsidRPr="008F5615">
        <w:rPr>
          <w:rFonts w:ascii="Times New Roman" w:hAnsi="Times New Roman"/>
          <w:sz w:val="28"/>
          <w:szCs w:val="28"/>
          <w:lang w:eastAsia="ru-RU"/>
        </w:rPr>
        <w:t>до підпункту 5 пункту 27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розділу Х «Перехідні положення» Земельного кодексу України із змінами, внесеними згідно із Законом України від </w:t>
      </w:r>
      <w:r w:rsidR="00546589">
        <w:rPr>
          <w:rFonts w:ascii="Times New Roman" w:hAnsi="Times New Roman"/>
          <w:color w:val="000000"/>
          <w:sz w:val="28"/>
          <w:szCs w:val="28"/>
          <w:lang w:eastAsia="ru-RU"/>
        </w:rPr>
        <w:t>19.10.2000</w:t>
      </w:r>
      <w:r w:rsidRPr="008F56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 2698-ІХ, Шептицька </w:t>
      </w:r>
      <w:proofErr w:type="spellStart"/>
      <w:r w:rsidRPr="008F5615">
        <w:rPr>
          <w:rFonts w:ascii="Times New Roman" w:hAnsi="Times New Roman"/>
          <w:color w:val="000000"/>
          <w:sz w:val="28"/>
          <w:szCs w:val="28"/>
          <w:lang w:eastAsia="ru-RU"/>
        </w:rPr>
        <w:t>мiська</w:t>
      </w:r>
      <w:proofErr w:type="spellEnd"/>
      <w:r w:rsidRPr="008F56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рада</w:t>
      </w:r>
    </w:p>
    <w:p w:rsidR="00BC03FF" w:rsidRPr="008F5615" w:rsidRDefault="00BC03FF" w:rsidP="00893E6F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8322C" w:rsidRPr="008F5615" w:rsidRDefault="00BC03FF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В И Р I Ш И Л А :</w:t>
      </w:r>
    </w:p>
    <w:p w:rsidR="0018322C" w:rsidRPr="008F5615" w:rsidRDefault="0018322C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8F5615" w:rsidRDefault="00BC03FF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 xml:space="preserve">1. Надати </w:t>
      </w:r>
      <w:r w:rsidR="000E0D4A">
        <w:rPr>
          <w:rFonts w:ascii="Times New Roman" w:hAnsi="Times New Roman"/>
          <w:sz w:val="28"/>
          <w:szCs w:val="28"/>
          <w:lang w:eastAsia="ru-RU"/>
        </w:rPr>
        <w:t>громадян</w:t>
      </w:r>
      <w:r w:rsidR="00AC43C7">
        <w:rPr>
          <w:rFonts w:ascii="Times New Roman" w:hAnsi="Times New Roman"/>
          <w:sz w:val="28"/>
          <w:szCs w:val="28"/>
          <w:lang w:eastAsia="ru-RU"/>
        </w:rPr>
        <w:t xml:space="preserve">ці </w:t>
      </w:r>
      <w:proofErr w:type="spellStart"/>
      <w:r w:rsidR="007C4783">
        <w:rPr>
          <w:rFonts w:ascii="Times New Roman" w:hAnsi="Times New Roman"/>
          <w:sz w:val="28"/>
          <w:szCs w:val="28"/>
          <w:lang w:eastAsia="ru-RU"/>
        </w:rPr>
        <w:t>Котич</w:t>
      </w:r>
      <w:proofErr w:type="spellEnd"/>
      <w:r w:rsidR="007C4783">
        <w:rPr>
          <w:rFonts w:ascii="Times New Roman" w:hAnsi="Times New Roman"/>
          <w:sz w:val="28"/>
          <w:szCs w:val="28"/>
          <w:lang w:eastAsia="ru-RU"/>
        </w:rPr>
        <w:t xml:space="preserve"> Валентині Василівні</w:t>
      </w:r>
      <w:r w:rsidR="00AC43C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F23C7">
        <w:rPr>
          <w:rFonts w:ascii="Times New Roman" w:hAnsi="Times New Roman"/>
          <w:sz w:val="28"/>
          <w:szCs w:val="28"/>
          <w:lang w:eastAsia="ru-RU"/>
        </w:rPr>
        <w:t xml:space="preserve">дозвіл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на розроблення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землеустрою щодо відведення земельної ділянки орієнтовною площею</w:t>
      </w:r>
      <w:r w:rsidR="007C4783">
        <w:rPr>
          <w:rFonts w:ascii="Times New Roman" w:hAnsi="Times New Roman"/>
          <w:sz w:val="28"/>
          <w:szCs w:val="28"/>
          <w:lang w:eastAsia="ru-RU"/>
        </w:rPr>
        <w:t xml:space="preserve">  0,0040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га з метою передачі її у власність дл</w:t>
      </w:r>
      <w:r w:rsidR="008F5615">
        <w:rPr>
          <w:rFonts w:ascii="Times New Roman" w:hAnsi="Times New Roman"/>
          <w:sz w:val="28"/>
          <w:szCs w:val="28"/>
          <w:lang w:eastAsia="ru-RU"/>
        </w:rPr>
        <w:t>я будівництва та обслуговування</w:t>
      </w:r>
      <w:r w:rsidR="0057284D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гаража, (код КВЦПЗД 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>02.06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- для 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>колективного гаражного будівництва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), </w:t>
      </w:r>
      <w:r w:rsidR="00DF6073">
        <w:rPr>
          <w:rFonts w:ascii="Times New Roman" w:hAnsi="Times New Roman"/>
          <w:sz w:val="28"/>
          <w:szCs w:val="28"/>
          <w:lang w:eastAsia="ru-RU"/>
        </w:rPr>
        <w:t xml:space="preserve">                                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в місті Шептицький, 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 xml:space="preserve">на вулиці </w:t>
      </w:r>
      <w:r w:rsidR="007C4783">
        <w:rPr>
          <w:rFonts w:ascii="Times New Roman" w:hAnsi="Times New Roman"/>
          <w:sz w:val="28"/>
          <w:szCs w:val="28"/>
          <w:lang w:eastAsia="ru-RU"/>
        </w:rPr>
        <w:t xml:space="preserve">Бічна </w:t>
      </w:r>
      <w:r w:rsidR="0032729D">
        <w:rPr>
          <w:rFonts w:ascii="Times New Roman" w:hAnsi="Times New Roman"/>
          <w:sz w:val="28"/>
          <w:szCs w:val="28"/>
          <w:lang w:eastAsia="ru-RU"/>
        </w:rPr>
        <w:t>Промислова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>,</w:t>
      </w:r>
      <w:r w:rsidR="007C4783">
        <w:rPr>
          <w:rFonts w:ascii="Times New Roman" w:hAnsi="Times New Roman"/>
          <w:sz w:val="28"/>
          <w:szCs w:val="28"/>
          <w:lang w:eastAsia="ru-RU"/>
        </w:rPr>
        <w:t xml:space="preserve"> 41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C4783">
        <w:rPr>
          <w:rFonts w:ascii="Times New Roman" w:hAnsi="Times New Roman"/>
          <w:sz w:val="28"/>
          <w:szCs w:val="28"/>
          <w:lang w:eastAsia="ru-RU"/>
        </w:rPr>
        <w:t xml:space="preserve">гаражний кооператив № 4, </w:t>
      </w:r>
      <w:r w:rsidR="00AC43C7">
        <w:rPr>
          <w:rFonts w:ascii="Times New Roman" w:hAnsi="Times New Roman"/>
          <w:sz w:val="28"/>
          <w:szCs w:val="28"/>
          <w:lang w:eastAsia="ru-RU"/>
        </w:rPr>
        <w:t xml:space="preserve">гараж № </w:t>
      </w:r>
      <w:r w:rsidR="007C4783">
        <w:rPr>
          <w:rFonts w:ascii="Times New Roman" w:hAnsi="Times New Roman"/>
          <w:sz w:val="28"/>
          <w:szCs w:val="28"/>
          <w:lang w:eastAsia="ru-RU"/>
        </w:rPr>
        <w:t>320 (8)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>.</w:t>
      </w:r>
    </w:p>
    <w:p w:rsidR="00BC03FF" w:rsidRPr="008F5615" w:rsidRDefault="00BC03F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r w:rsidR="00AC43C7">
        <w:rPr>
          <w:rFonts w:ascii="Times New Roman" w:hAnsi="Times New Roman"/>
          <w:sz w:val="28"/>
          <w:szCs w:val="28"/>
          <w:lang w:eastAsia="ru-RU"/>
        </w:rPr>
        <w:t xml:space="preserve">Громадянці </w:t>
      </w:r>
      <w:proofErr w:type="spellStart"/>
      <w:r w:rsidR="009E0B65" w:rsidRPr="009E0B65">
        <w:rPr>
          <w:rFonts w:ascii="Times New Roman" w:hAnsi="Times New Roman"/>
          <w:sz w:val="28"/>
          <w:szCs w:val="28"/>
          <w:lang w:eastAsia="ru-RU"/>
        </w:rPr>
        <w:t>Котич</w:t>
      </w:r>
      <w:proofErr w:type="spellEnd"/>
      <w:r w:rsidR="009E0B65" w:rsidRPr="009E0B65">
        <w:rPr>
          <w:rFonts w:ascii="Times New Roman" w:hAnsi="Times New Roman"/>
          <w:sz w:val="28"/>
          <w:szCs w:val="28"/>
          <w:lang w:eastAsia="ru-RU"/>
        </w:rPr>
        <w:t xml:space="preserve"> Валентині Василівні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проєкт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вiдведення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земельної ділянки подати на затвердження Шептицькій міській раді.</w:t>
      </w:r>
    </w:p>
    <w:p w:rsidR="00BC03FF" w:rsidRPr="008F5615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3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eastAsia="ru-RU"/>
        </w:rPr>
        <w:t>вебсайті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 міської ради.</w:t>
      </w:r>
    </w:p>
    <w:p w:rsidR="00BC03FF" w:rsidRPr="008F5615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4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>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BC03FF" w:rsidRPr="008F5615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5615">
        <w:rPr>
          <w:rFonts w:ascii="Times New Roman" w:hAnsi="Times New Roman"/>
          <w:sz w:val="28"/>
          <w:szCs w:val="28"/>
          <w:lang w:val="ru-RU" w:eastAsia="ru-RU"/>
        </w:rPr>
        <w:t>5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.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виконанням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рiшення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покласти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постiйну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депутатську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комiсiю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питань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мiстобудування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регулювання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земельних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вiдносин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адмiнiстративно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-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територiального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устрою (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>Пилипчук П.П.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)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>.</w:t>
      </w:r>
    </w:p>
    <w:p w:rsidR="00BC03FF" w:rsidRPr="008F5615" w:rsidRDefault="00BC03F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8F5615" w:rsidRDefault="00BC03F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8F5615" w:rsidRDefault="00BC03FF" w:rsidP="009F5C45">
      <w:p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Мiський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голова</w:t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="00063754" w:rsidRPr="00063754">
        <w:rPr>
          <w:rFonts w:ascii="Times New Roman" w:hAnsi="Times New Roman"/>
          <w:i/>
          <w:sz w:val="28"/>
          <w:szCs w:val="28"/>
          <w:lang w:eastAsia="ru-RU"/>
        </w:rPr>
        <w:t>(підпис)</w:t>
      </w:r>
      <w:r w:rsidRPr="004822DD">
        <w:rPr>
          <w:rFonts w:ascii="Times New Roman" w:hAnsi="Times New Roman"/>
          <w:i/>
          <w:sz w:val="28"/>
          <w:szCs w:val="28"/>
          <w:lang w:eastAsia="ru-RU"/>
        </w:rPr>
        <w:tab/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="000D0583"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8F5615">
        <w:rPr>
          <w:rFonts w:ascii="Times New Roman" w:hAnsi="Times New Roman"/>
          <w:sz w:val="28"/>
          <w:szCs w:val="28"/>
          <w:lang w:eastAsia="ru-RU"/>
        </w:rPr>
        <w:t>Андрій ЗАЛІВСЬКИЙ</w:t>
      </w:r>
    </w:p>
    <w:sectPr w:rsidR="00BC03FF" w:rsidRPr="008F5615" w:rsidSect="001F301E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0489"/>
    <w:rsid w:val="00025EB0"/>
    <w:rsid w:val="00033BAA"/>
    <w:rsid w:val="00034BE7"/>
    <w:rsid w:val="00050E4A"/>
    <w:rsid w:val="00061201"/>
    <w:rsid w:val="00063469"/>
    <w:rsid w:val="00063754"/>
    <w:rsid w:val="00067335"/>
    <w:rsid w:val="00092067"/>
    <w:rsid w:val="000B43ED"/>
    <w:rsid w:val="000B7398"/>
    <w:rsid w:val="000C5C5B"/>
    <w:rsid w:val="000C5EB0"/>
    <w:rsid w:val="000D0583"/>
    <w:rsid w:val="000D3CD9"/>
    <w:rsid w:val="000E068C"/>
    <w:rsid w:val="000E0D4A"/>
    <w:rsid w:val="000E0E24"/>
    <w:rsid w:val="000E0F44"/>
    <w:rsid w:val="000E3AB0"/>
    <w:rsid w:val="000E3EC7"/>
    <w:rsid w:val="000E4CDA"/>
    <w:rsid w:val="000F223D"/>
    <w:rsid w:val="000F5FC9"/>
    <w:rsid w:val="001060C9"/>
    <w:rsid w:val="00121939"/>
    <w:rsid w:val="00124C0C"/>
    <w:rsid w:val="0015508E"/>
    <w:rsid w:val="001644C5"/>
    <w:rsid w:val="0018322C"/>
    <w:rsid w:val="001A6EE8"/>
    <w:rsid w:val="001E37CE"/>
    <w:rsid w:val="001F301E"/>
    <w:rsid w:val="0020254E"/>
    <w:rsid w:val="0021382C"/>
    <w:rsid w:val="00250A9A"/>
    <w:rsid w:val="00250B08"/>
    <w:rsid w:val="002535C0"/>
    <w:rsid w:val="0028758E"/>
    <w:rsid w:val="002D75B4"/>
    <w:rsid w:val="002E57FB"/>
    <w:rsid w:val="003048BC"/>
    <w:rsid w:val="00307F43"/>
    <w:rsid w:val="00314944"/>
    <w:rsid w:val="00315367"/>
    <w:rsid w:val="0032423C"/>
    <w:rsid w:val="0032729D"/>
    <w:rsid w:val="00342784"/>
    <w:rsid w:val="00344F68"/>
    <w:rsid w:val="003519DC"/>
    <w:rsid w:val="003537F5"/>
    <w:rsid w:val="00360728"/>
    <w:rsid w:val="003A4BEB"/>
    <w:rsid w:val="003B15E9"/>
    <w:rsid w:val="003F4A93"/>
    <w:rsid w:val="003F5B5D"/>
    <w:rsid w:val="0040703D"/>
    <w:rsid w:val="00412993"/>
    <w:rsid w:val="00414557"/>
    <w:rsid w:val="0041549B"/>
    <w:rsid w:val="00430432"/>
    <w:rsid w:val="00447CA0"/>
    <w:rsid w:val="0045023B"/>
    <w:rsid w:val="00461FD5"/>
    <w:rsid w:val="0046774C"/>
    <w:rsid w:val="004822DD"/>
    <w:rsid w:val="0049271A"/>
    <w:rsid w:val="0049721C"/>
    <w:rsid w:val="004974EC"/>
    <w:rsid w:val="004A0063"/>
    <w:rsid w:val="004A642E"/>
    <w:rsid w:val="004D7CAC"/>
    <w:rsid w:val="004E3B7F"/>
    <w:rsid w:val="004F1C7C"/>
    <w:rsid w:val="0050033B"/>
    <w:rsid w:val="00511025"/>
    <w:rsid w:val="00526D96"/>
    <w:rsid w:val="00532608"/>
    <w:rsid w:val="00546589"/>
    <w:rsid w:val="00547BC1"/>
    <w:rsid w:val="00567494"/>
    <w:rsid w:val="0057284D"/>
    <w:rsid w:val="005901A1"/>
    <w:rsid w:val="00592A64"/>
    <w:rsid w:val="00624134"/>
    <w:rsid w:val="006271C7"/>
    <w:rsid w:val="00627430"/>
    <w:rsid w:val="00630D51"/>
    <w:rsid w:val="00637AF9"/>
    <w:rsid w:val="00642FE2"/>
    <w:rsid w:val="006435E9"/>
    <w:rsid w:val="00650EDA"/>
    <w:rsid w:val="006728BE"/>
    <w:rsid w:val="006730E6"/>
    <w:rsid w:val="00686EDE"/>
    <w:rsid w:val="0069449D"/>
    <w:rsid w:val="006B2DA6"/>
    <w:rsid w:val="006B3F15"/>
    <w:rsid w:val="006E505E"/>
    <w:rsid w:val="006F7253"/>
    <w:rsid w:val="00742A8B"/>
    <w:rsid w:val="00757CF4"/>
    <w:rsid w:val="00783632"/>
    <w:rsid w:val="00787847"/>
    <w:rsid w:val="007B21CC"/>
    <w:rsid w:val="007B518B"/>
    <w:rsid w:val="007C4783"/>
    <w:rsid w:val="007F3E81"/>
    <w:rsid w:val="007F6C7B"/>
    <w:rsid w:val="008038FF"/>
    <w:rsid w:val="0081548C"/>
    <w:rsid w:val="008164B5"/>
    <w:rsid w:val="00824E3D"/>
    <w:rsid w:val="00877261"/>
    <w:rsid w:val="0089199E"/>
    <w:rsid w:val="00893E6F"/>
    <w:rsid w:val="008E4668"/>
    <w:rsid w:val="008F5615"/>
    <w:rsid w:val="0090640E"/>
    <w:rsid w:val="009168DF"/>
    <w:rsid w:val="009210AC"/>
    <w:rsid w:val="00925C09"/>
    <w:rsid w:val="00925F41"/>
    <w:rsid w:val="00932862"/>
    <w:rsid w:val="0094247C"/>
    <w:rsid w:val="00957D72"/>
    <w:rsid w:val="00962AE2"/>
    <w:rsid w:val="0098115A"/>
    <w:rsid w:val="009B7B41"/>
    <w:rsid w:val="009E0B65"/>
    <w:rsid w:val="009F5C45"/>
    <w:rsid w:val="00A14782"/>
    <w:rsid w:val="00A25163"/>
    <w:rsid w:val="00A606BE"/>
    <w:rsid w:val="00A75DF3"/>
    <w:rsid w:val="00A82B93"/>
    <w:rsid w:val="00A83975"/>
    <w:rsid w:val="00A86F97"/>
    <w:rsid w:val="00AA0289"/>
    <w:rsid w:val="00AB0595"/>
    <w:rsid w:val="00AB63C0"/>
    <w:rsid w:val="00AB680C"/>
    <w:rsid w:val="00AC4146"/>
    <w:rsid w:val="00AC43C7"/>
    <w:rsid w:val="00AC4769"/>
    <w:rsid w:val="00AD4650"/>
    <w:rsid w:val="00B14242"/>
    <w:rsid w:val="00B42FCD"/>
    <w:rsid w:val="00B447AD"/>
    <w:rsid w:val="00B55CFE"/>
    <w:rsid w:val="00B61A66"/>
    <w:rsid w:val="00B841C1"/>
    <w:rsid w:val="00BB69CD"/>
    <w:rsid w:val="00BC03FF"/>
    <w:rsid w:val="00BC2108"/>
    <w:rsid w:val="00BC6BAD"/>
    <w:rsid w:val="00BF5FD3"/>
    <w:rsid w:val="00BF6E8E"/>
    <w:rsid w:val="00C006A9"/>
    <w:rsid w:val="00C15C32"/>
    <w:rsid w:val="00C3672F"/>
    <w:rsid w:val="00C37A26"/>
    <w:rsid w:val="00C606A6"/>
    <w:rsid w:val="00C71483"/>
    <w:rsid w:val="00C72DDB"/>
    <w:rsid w:val="00C84451"/>
    <w:rsid w:val="00CA7E87"/>
    <w:rsid w:val="00CE3ECC"/>
    <w:rsid w:val="00CF452B"/>
    <w:rsid w:val="00CF504C"/>
    <w:rsid w:val="00D14E88"/>
    <w:rsid w:val="00D35676"/>
    <w:rsid w:val="00D3785D"/>
    <w:rsid w:val="00D63362"/>
    <w:rsid w:val="00D724B5"/>
    <w:rsid w:val="00D91AF9"/>
    <w:rsid w:val="00DF23C7"/>
    <w:rsid w:val="00DF6073"/>
    <w:rsid w:val="00E01413"/>
    <w:rsid w:val="00E0515A"/>
    <w:rsid w:val="00E26AE7"/>
    <w:rsid w:val="00E42524"/>
    <w:rsid w:val="00E51A1D"/>
    <w:rsid w:val="00E51FB6"/>
    <w:rsid w:val="00E74A7A"/>
    <w:rsid w:val="00E8719E"/>
    <w:rsid w:val="00E93525"/>
    <w:rsid w:val="00EA67F9"/>
    <w:rsid w:val="00EB4013"/>
    <w:rsid w:val="00EB7D3D"/>
    <w:rsid w:val="00ED2329"/>
    <w:rsid w:val="00EE0A64"/>
    <w:rsid w:val="00F07AAA"/>
    <w:rsid w:val="00F21BDB"/>
    <w:rsid w:val="00F21BED"/>
    <w:rsid w:val="00F318F2"/>
    <w:rsid w:val="00F56AB7"/>
    <w:rsid w:val="00F90F66"/>
    <w:rsid w:val="00FA0301"/>
    <w:rsid w:val="00FD26F0"/>
    <w:rsid w:val="00FD30A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27A6C1-5BEA-4B0D-A8F5-99639AAA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38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407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24</cp:revision>
  <cp:lastPrinted>2025-08-22T07:34:00Z</cp:lastPrinted>
  <dcterms:created xsi:type="dcterms:W3CDTF">2025-07-31T06:47:00Z</dcterms:created>
  <dcterms:modified xsi:type="dcterms:W3CDTF">2025-09-18T13:46:00Z</dcterms:modified>
</cp:coreProperties>
</file>