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958D4" w:rsidRPr="00B85FDD" w:rsidTr="00B85FDD">
        <w:trPr>
          <w:trHeight w:val="1701"/>
        </w:trPr>
        <w:tc>
          <w:tcPr>
            <w:tcW w:w="9628" w:type="dxa"/>
          </w:tcPr>
          <w:p w:rsidR="00F958D4" w:rsidRPr="00B85FDD" w:rsidRDefault="00F958D4" w:rsidP="00B85FDD">
            <w:pPr>
              <w:pStyle w:val="a5"/>
              <w:rPr>
                <w:b/>
                <w:bCs/>
              </w:rPr>
            </w:pPr>
            <w:r w:rsidRPr="00B85FDD">
              <w:rPr>
                <w:b/>
                <w:bCs/>
              </w:rPr>
              <w:t xml:space="preserve"> ШЕПТИЦЬКА МІСЬКА РАДА</w:t>
            </w:r>
          </w:p>
          <w:p w:rsidR="00F958D4" w:rsidRPr="00B85FDD" w:rsidRDefault="00F958D4" w:rsidP="00B85FDD">
            <w:pPr>
              <w:pStyle w:val="a5"/>
              <w:rPr>
                <w:b/>
                <w:bCs/>
              </w:rPr>
            </w:pPr>
          </w:p>
          <w:p w:rsidR="00F958D4" w:rsidRPr="00B85FDD" w:rsidRDefault="00F958D4" w:rsidP="00B85FD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B85FDD">
              <w:rPr>
                <w:b/>
                <w:bCs/>
              </w:rPr>
              <w:t xml:space="preserve"> сесія восьмого скликання</w:t>
            </w:r>
          </w:p>
          <w:p w:rsidR="00F958D4" w:rsidRPr="00B85FDD" w:rsidRDefault="00F958D4" w:rsidP="00B85F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85FD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85FD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85FD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958D4" w:rsidRPr="00B85FDD" w:rsidRDefault="00F958D4" w:rsidP="00B85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958D4" w:rsidRPr="00B85FDD" w:rsidTr="00B85FD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58D4" w:rsidRPr="00B85FDD" w:rsidRDefault="00CE56A2" w:rsidP="00C01B8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F958D4" w:rsidRPr="00B85FDD" w:rsidRDefault="00F958D4" w:rsidP="00C01B8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85FD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58D4" w:rsidRPr="00B85FDD" w:rsidRDefault="00F958D4" w:rsidP="00C01B8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85FD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01B8E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01B8E" w:rsidRPr="00C01B8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3590</w:t>
                  </w:r>
                </w:p>
              </w:tc>
            </w:tr>
          </w:tbl>
          <w:p w:rsidR="00F958D4" w:rsidRPr="00B85FDD" w:rsidRDefault="00F958D4" w:rsidP="00B85FDD">
            <w:pPr>
              <w:spacing w:after="0" w:line="240" w:lineRule="auto"/>
              <w:jc w:val="center"/>
            </w:pPr>
          </w:p>
        </w:tc>
      </w:tr>
    </w:tbl>
    <w:p w:rsidR="00681497" w:rsidRDefault="00681497" w:rsidP="00547BC1">
      <w:pPr>
        <w:jc w:val="center"/>
        <w:rPr>
          <w:rFonts w:ascii="Times New Roman" w:hAnsi="Times New Roman"/>
          <w:sz w:val="26"/>
          <w:szCs w:val="26"/>
        </w:rPr>
      </w:pPr>
    </w:p>
    <w:p w:rsidR="00F958D4" w:rsidRPr="000F5FC9" w:rsidRDefault="00C01B8E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F958D4" w:rsidRPr="00681497" w:rsidRDefault="00F958D4" w:rsidP="00F268A8">
      <w:pPr>
        <w:spacing w:after="0" w:line="240" w:lineRule="auto"/>
        <w:ind w:right="-133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81497">
        <w:rPr>
          <w:rFonts w:ascii="Times New Roman" w:hAnsi="Times New Roman"/>
          <w:b/>
          <w:sz w:val="28"/>
          <w:szCs w:val="28"/>
          <w:lang w:eastAsia="ru-RU"/>
        </w:rPr>
        <w:t xml:space="preserve">Про розроблення </w:t>
      </w:r>
      <w:proofErr w:type="spellStart"/>
      <w:r w:rsidRPr="00681497">
        <w:rPr>
          <w:rFonts w:ascii="Times New Roman" w:hAnsi="Times New Roman"/>
          <w:b/>
          <w:sz w:val="28"/>
          <w:szCs w:val="28"/>
          <w:lang w:eastAsia="ru-RU"/>
        </w:rPr>
        <w:t>проєкту</w:t>
      </w:r>
      <w:proofErr w:type="spellEnd"/>
    </w:p>
    <w:p w:rsidR="00946484" w:rsidRPr="00681497" w:rsidRDefault="00946484" w:rsidP="00F268A8">
      <w:pPr>
        <w:spacing w:after="0" w:line="240" w:lineRule="auto"/>
        <w:ind w:right="-133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81497">
        <w:rPr>
          <w:rFonts w:ascii="Times New Roman" w:hAnsi="Times New Roman"/>
          <w:b/>
          <w:sz w:val="28"/>
          <w:szCs w:val="28"/>
          <w:lang w:eastAsia="ru-RU"/>
        </w:rPr>
        <w:t>землеустрою щодо</w:t>
      </w:r>
    </w:p>
    <w:p w:rsidR="00946484" w:rsidRPr="00681497" w:rsidRDefault="00F958D4" w:rsidP="00F268A8">
      <w:pPr>
        <w:spacing w:after="0" w:line="240" w:lineRule="auto"/>
        <w:ind w:right="-1333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681497">
        <w:rPr>
          <w:rFonts w:ascii="Times New Roman" w:hAnsi="Times New Roman"/>
          <w:b/>
          <w:sz w:val="28"/>
          <w:szCs w:val="28"/>
          <w:lang w:eastAsia="ru-RU"/>
        </w:rPr>
        <w:t>відведення</w:t>
      </w:r>
      <w:r w:rsidR="00946484" w:rsidRPr="0068149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81497">
        <w:rPr>
          <w:rFonts w:ascii="Times New Roman" w:hAnsi="Times New Roman"/>
          <w:b/>
          <w:sz w:val="28"/>
          <w:szCs w:val="28"/>
          <w:lang w:eastAsia="ru-RU"/>
        </w:rPr>
        <w:t>земельної ділянки</w:t>
      </w:r>
    </w:p>
    <w:p w:rsidR="00946484" w:rsidRPr="00681497" w:rsidRDefault="00F958D4" w:rsidP="000209BA">
      <w:pPr>
        <w:spacing w:after="0" w:line="240" w:lineRule="auto"/>
        <w:ind w:right="-133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81497">
        <w:rPr>
          <w:rFonts w:ascii="Times New Roman" w:hAnsi="Times New Roman"/>
          <w:b/>
          <w:sz w:val="28"/>
          <w:szCs w:val="28"/>
          <w:lang w:eastAsia="ru-RU"/>
        </w:rPr>
        <w:t xml:space="preserve">в місті </w:t>
      </w:r>
      <w:r w:rsidR="00946484" w:rsidRPr="00681497">
        <w:rPr>
          <w:rFonts w:ascii="Times New Roman" w:hAnsi="Times New Roman"/>
          <w:b/>
          <w:sz w:val="28"/>
          <w:szCs w:val="28"/>
          <w:lang w:eastAsia="ru-RU"/>
        </w:rPr>
        <w:t>Шептицький</w:t>
      </w:r>
    </w:p>
    <w:p w:rsidR="00F958D4" w:rsidRPr="00681497" w:rsidRDefault="00F958D4" w:rsidP="000209BA">
      <w:pPr>
        <w:spacing w:after="0" w:line="240" w:lineRule="auto"/>
        <w:ind w:right="-1333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681497">
        <w:rPr>
          <w:rFonts w:ascii="Times New Roman" w:hAnsi="Times New Roman"/>
          <w:b/>
          <w:sz w:val="28"/>
          <w:szCs w:val="28"/>
          <w:lang w:eastAsia="ru-RU"/>
        </w:rPr>
        <w:t>на вул. Промислов</w:t>
      </w:r>
      <w:r w:rsidR="00946484" w:rsidRPr="00681497">
        <w:rPr>
          <w:rFonts w:ascii="Times New Roman" w:hAnsi="Times New Roman"/>
          <w:b/>
          <w:sz w:val="28"/>
          <w:szCs w:val="28"/>
          <w:lang w:eastAsia="ru-RU"/>
        </w:rPr>
        <w:t>а</w:t>
      </w:r>
    </w:p>
    <w:p w:rsidR="00F958D4" w:rsidRDefault="00F958D4" w:rsidP="00F268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81497" w:rsidRPr="00681497" w:rsidRDefault="00681497" w:rsidP="00F268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E2E6C" w:rsidRPr="00681497" w:rsidRDefault="00F958D4" w:rsidP="004E2E6C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1497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 21.05.1997 № 280/97-В</w:t>
      </w:r>
      <w:bookmarkStart w:id="0" w:name="_GoBack"/>
      <w:bookmarkEnd w:id="0"/>
      <w:r w:rsidRPr="00681497">
        <w:rPr>
          <w:rFonts w:ascii="Times New Roman" w:hAnsi="Times New Roman"/>
          <w:sz w:val="28"/>
          <w:szCs w:val="28"/>
          <w:lang w:eastAsia="ru-RU"/>
        </w:rPr>
        <w:t xml:space="preserve">Р «Про 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681497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681497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», 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 07.07.2011 № 3613-VI «Про Державний земельний кадастр», </w:t>
      </w:r>
      <w:r w:rsidR="00D87233" w:rsidRPr="00681497">
        <w:rPr>
          <w:rFonts w:ascii="Times New Roman" w:hAnsi="Times New Roman"/>
          <w:sz w:val="28"/>
          <w:szCs w:val="28"/>
          <w:lang w:eastAsia="ru-RU"/>
        </w:rPr>
        <w:t>від 22.02.2003 № 858-І</w:t>
      </w:r>
      <w:r w:rsidR="00D87233" w:rsidRPr="00681497">
        <w:rPr>
          <w:rFonts w:ascii="Times New Roman" w:hAnsi="Times New Roman"/>
          <w:sz w:val="28"/>
          <w:szCs w:val="28"/>
          <w:lang w:val="en-US" w:eastAsia="ru-RU"/>
        </w:rPr>
        <w:t>V</w:t>
      </w:r>
      <w:r w:rsidR="00D87233" w:rsidRPr="00681497">
        <w:rPr>
          <w:rFonts w:ascii="Times New Roman" w:hAnsi="Times New Roman"/>
          <w:sz w:val="28"/>
          <w:szCs w:val="28"/>
          <w:lang w:eastAsia="ru-RU"/>
        </w:rPr>
        <w:t xml:space="preserve"> «Про землеустрій», </w:t>
      </w:r>
      <w:r w:rsidR="00776436" w:rsidRPr="00681497">
        <w:rPr>
          <w:rFonts w:ascii="Times New Roman" w:hAnsi="Times New Roman"/>
          <w:sz w:val="28"/>
          <w:szCs w:val="28"/>
          <w:lang w:eastAsia="ru-RU"/>
        </w:rPr>
        <w:t>розглянувши схему розташування земельної ділянки  та з</w:t>
      </w:r>
      <w:r w:rsidRPr="00681497">
        <w:rPr>
          <w:rFonts w:ascii="Times New Roman" w:hAnsi="Times New Roman"/>
          <w:sz w:val="28"/>
          <w:szCs w:val="28"/>
          <w:lang w:eastAsia="ru-RU"/>
        </w:rPr>
        <w:t xml:space="preserve"> метою формування земельної ділянки для будівництва та обслуговування основних, підсобних і допоміжних будівель та споруд, </w:t>
      </w:r>
      <w:r w:rsidR="00946484" w:rsidRPr="00681497">
        <w:rPr>
          <w:rFonts w:ascii="Times New Roman" w:hAnsi="Times New Roman"/>
          <w:sz w:val="28"/>
          <w:szCs w:val="28"/>
        </w:rPr>
        <w:t>код КВЦПЗД –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681497">
        <w:rPr>
          <w:rFonts w:ascii="Times New Roman" w:hAnsi="Times New Roman"/>
          <w:sz w:val="28"/>
          <w:szCs w:val="28"/>
          <w:lang w:eastAsia="ru-RU"/>
        </w:rPr>
        <w:t>, в місті Шептицький, на вулиці Промислов</w:t>
      </w:r>
      <w:r w:rsidR="00946484" w:rsidRPr="00681497">
        <w:rPr>
          <w:rFonts w:ascii="Times New Roman" w:hAnsi="Times New Roman"/>
          <w:sz w:val="28"/>
          <w:szCs w:val="28"/>
          <w:lang w:eastAsia="ru-RU"/>
        </w:rPr>
        <w:t>а</w:t>
      </w:r>
      <w:r w:rsidRPr="00681497">
        <w:rPr>
          <w:rFonts w:ascii="Times New Roman" w:hAnsi="Times New Roman"/>
          <w:sz w:val="28"/>
          <w:szCs w:val="28"/>
          <w:lang w:eastAsia="ru-RU"/>
        </w:rPr>
        <w:t>,</w:t>
      </w:r>
      <w:r w:rsidR="004E2E6C" w:rsidRPr="00681497">
        <w:rPr>
          <w:rFonts w:ascii="Times New Roman" w:hAnsi="Times New Roman"/>
          <w:sz w:val="28"/>
          <w:szCs w:val="28"/>
          <w:lang w:eastAsia="ru-RU"/>
        </w:rPr>
        <w:t xml:space="preserve"> продажу права оренди земельної ділянки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землі, враховуючи пропозиції, подані пост</w:t>
      </w:r>
      <w:r w:rsidR="004E2E6C"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r w:rsidR="004E2E6C" w:rsidRPr="00681497">
        <w:rPr>
          <w:rFonts w:ascii="Times New Roman" w:hAnsi="Times New Roman"/>
          <w:sz w:val="28"/>
          <w:szCs w:val="28"/>
          <w:lang w:eastAsia="ru-RU"/>
        </w:rPr>
        <w:t>йно д</w:t>
      </w:r>
      <w:r w:rsidR="004E2E6C"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4E2E6C" w:rsidRPr="00681497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="004E2E6C" w:rsidRPr="00681497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="004E2E6C"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r w:rsidR="004E2E6C" w:rsidRPr="00681497">
        <w:rPr>
          <w:rFonts w:ascii="Times New Roman" w:hAnsi="Times New Roman"/>
          <w:sz w:val="28"/>
          <w:szCs w:val="28"/>
          <w:lang w:eastAsia="ru-RU"/>
        </w:rPr>
        <w:t>с</w:t>
      </w:r>
      <w:r w:rsidR="004E2E6C"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4E2E6C" w:rsidRPr="00681497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="004E2E6C" w:rsidRPr="00681497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="004E2E6C"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4E2E6C" w:rsidRPr="00681497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="004E2E6C" w:rsidRPr="00681497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="004E2E6C"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r w:rsidR="004E2E6C" w:rsidRPr="00681497">
        <w:rPr>
          <w:rFonts w:ascii="Times New Roman" w:hAnsi="Times New Roman"/>
          <w:sz w:val="28"/>
          <w:szCs w:val="28"/>
          <w:lang w:eastAsia="ru-RU"/>
        </w:rPr>
        <w:t>тет</w:t>
      </w:r>
      <w:r w:rsidR="004E2E6C"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r w:rsidR="004E2E6C" w:rsidRPr="00681497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="004E2E6C"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776436" w:rsidRPr="00681497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="00776436" w:rsidRPr="00681497">
        <w:rPr>
          <w:rFonts w:ascii="Times New Roman" w:hAnsi="Times New Roman"/>
          <w:sz w:val="28"/>
          <w:szCs w:val="28"/>
          <w:lang w:eastAsia="ru-RU"/>
        </w:rPr>
        <w:t xml:space="preserve"> ради та пропозицій управління містобудування та архітектури Шептицької міської ради, </w:t>
      </w:r>
      <w:r w:rsidR="004E2E6C" w:rsidRPr="00681497">
        <w:rPr>
          <w:rFonts w:ascii="Times New Roman" w:hAnsi="Times New Roman"/>
          <w:sz w:val="28"/>
          <w:szCs w:val="28"/>
          <w:lang w:eastAsia="ru-RU"/>
        </w:rPr>
        <w:t xml:space="preserve">враховуючи можливість розроблення </w:t>
      </w:r>
      <w:proofErr w:type="spellStart"/>
      <w:r w:rsidR="004E2E6C" w:rsidRPr="00681497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="004E2E6C" w:rsidRPr="00681497">
        <w:rPr>
          <w:rFonts w:ascii="Times New Roman" w:hAnsi="Times New Roman"/>
          <w:sz w:val="28"/>
          <w:szCs w:val="28"/>
          <w:lang w:eastAsia="ru-RU"/>
        </w:rPr>
        <w:t xml:space="preserve"> землеустрою у відповідності до частини 1 статті 50 Закону України «Про землеустрій», з подальшим </w:t>
      </w:r>
      <w:proofErr w:type="spellStart"/>
      <w:r w:rsidR="004E2E6C" w:rsidRPr="00681497">
        <w:rPr>
          <w:rFonts w:ascii="Times New Roman" w:hAnsi="Times New Roman"/>
          <w:sz w:val="28"/>
          <w:szCs w:val="28"/>
          <w:lang w:eastAsia="ru-RU"/>
        </w:rPr>
        <w:t>продажем</w:t>
      </w:r>
      <w:proofErr w:type="spellEnd"/>
      <w:r w:rsidR="004E2E6C" w:rsidRPr="00681497">
        <w:rPr>
          <w:rFonts w:ascii="Times New Roman" w:hAnsi="Times New Roman"/>
          <w:sz w:val="28"/>
          <w:szCs w:val="28"/>
          <w:lang w:eastAsia="ru-RU"/>
        </w:rPr>
        <w:t xml:space="preserve"> права оренди земельної ділянки на електронних земельних торгах  відповідно до частини 1 статті 134 Земельного кодексу України,  Шептицька м</w:t>
      </w:r>
      <w:r w:rsidR="004E2E6C"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4E2E6C" w:rsidRPr="00681497">
        <w:rPr>
          <w:rFonts w:ascii="Times New Roman" w:hAnsi="Times New Roman"/>
          <w:sz w:val="28"/>
          <w:szCs w:val="28"/>
          <w:lang w:eastAsia="ru-RU"/>
        </w:rPr>
        <w:t>ська</w:t>
      </w:r>
      <w:proofErr w:type="spellEnd"/>
      <w:r w:rsidR="004E2E6C" w:rsidRPr="00681497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D87233" w:rsidRPr="00681497" w:rsidRDefault="00D87233" w:rsidP="00D575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958D4" w:rsidRPr="00681497" w:rsidRDefault="00F958D4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1497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F958D4" w:rsidRPr="00681497" w:rsidRDefault="00F958D4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958D4" w:rsidRPr="00681497" w:rsidRDefault="00F958D4" w:rsidP="00F268A8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1497">
        <w:rPr>
          <w:rFonts w:ascii="Times New Roman" w:hAnsi="Times New Roman"/>
          <w:sz w:val="28"/>
          <w:szCs w:val="28"/>
          <w:lang w:eastAsia="ru-RU"/>
        </w:rPr>
        <w:t xml:space="preserve">1. Розробити 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3500 га"/>
        </w:smartTagPr>
        <w:r w:rsidRPr="00681497">
          <w:rPr>
            <w:rFonts w:ascii="Times New Roman" w:hAnsi="Times New Roman"/>
            <w:sz w:val="28"/>
            <w:szCs w:val="28"/>
            <w:lang w:eastAsia="ru-RU"/>
          </w:rPr>
          <w:t>0,3500 га</w:t>
        </w:r>
      </w:smartTag>
      <w:r w:rsidRPr="00681497">
        <w:rPr>
          <w:rFonts w:ascii="Times New Roman" w:hAnsi="Times New Roman"/>
          <w:sz w:val="28"/>
          <w:szCs w:val="28"/>
          <w:lang w:eastAsia="ru-RU"/>
        </w:rPr>
        <w:t xml:space="preserve"> для будівництва та обслуговування основних, </w:t>
      </w:r>
      <w:r w:rsidRPr="0068149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підсобних і допоміжних будівель та споруд, </w:t>
      </w:r>
      <w:r w:rsidR="00946484" w:rsidRPr="00681497">
        <w:rPr>
          <w:rFonts w:ascii="Times New Roman" w:hAnsi="Times New Roman"/>
          <w:sz w:val="28"/>
          <w:szCs w:val="28"/>
        </w:rPr>
        <w:t>код КВЦПЗД –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681497">
        <w:rPr>
          <w:rFonts w:ascii="Times New Roman" w:hAnsi="Times New Roman"/>
          <w:color w:val="FF0000"/>
          <w:sz w:val="28"/>
          <w:szCs w:val="28"/>
          <w:shd w:val="clear" w:color="auto" w:fill="FFFFFF"/>
          <w:lang w:eastAsia="ru-RU"/>
        </w:rPr>
        <w:t>,</w:t>
      </w:r>
      <w:r w:rsidRPr="00681497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681497">
        <w:rPr>
          <w:rFonts w:ascii="Times New Roman" w:hAnsi="Times New Roman"/>
          <w:sz w:val="28"/>
          <w:szCs w:val="28"/>
          <w:lang w:eastAsia="ru-RU"/>
        </w:rPr>
        <w:t>в місті Шептицький, на вулиці Промислов</w:t>
      </w:r>
      <w:r w:rsidR="00946484" w:rsidRPr="00681497">
        <w:rPr>
          <w:rFonts w:ascii="Times New Roman" w:hAnsi="Times New Roman"/>
          <w:sz w:val="28"/>
          <w:szCs w:val="28"/>
          <w:lang w:eastAsia="ru-RU"/>
        </w:rPr>
        <w:t>а</w:t>
      </w:r>
      <w:r w:rsidRPr="00681497">
        <w:rPr>
          <w:rFonts w:ascii="Times New Roman" w:hAnsi="Times New Roman"/>
          <w:sz w:val="28"/>
          <w:szCs w:val="28"/>
          <w:lang w:eastAsia="ru-RU"/>
        </w:rPr>
        <w:t>.</w:t>
      </w:r>
    </w:p>
    <w:p w:rsidR="00F958D4" w:rsidRPr="00681497" w:rsidRDefault="00F958D4" w:rsidP="00F268A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1497">
        <w:rPr>
          <w:rFonts w:ascii="Times New Roman" w:hAnsi="Times New Roman"/>
          <w:sz w:val="28"/>
          <w:szCs w:val="28"/>
          <w:lang w:eastAsia="ru-RU"/>
        </w:rPr>
        <w:t xml:space="preserve">2. Замовником 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визначити Виконавчий комітет Шептицької міської ради.</w:t>
      </w:r>
    </w:p>
    <w:p w:rsidR="00F958D4" w:rsidRPr="00681497" w:rsidRDefault="00F958D4" w:rsidP="00F268A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1497">
        <w:rPr>
          <w:rFonts w:ascii="Times New Roman" w:hAnsi="Times New Roman"/>
          <w:sz w:val="28"/>
          <w:szCs w:val="28"/>
          <w:lang w:eastAsia="ru-RU"/>
        </w:rPr>
        <w:t xml:space="preserve">3. Розроблення 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здійснити за кошти міського бюджету.</w:t>
      </w:r>
    </w:p>
    <w:p w:rsidR="00F958D4" w:rsidRPr="00681497" w:rsidRDefault="00F958D4" w:rsidP="00F268A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1497">
        <w:rPr>
          <w:rFonts w:ascii="Times New Roman" w:hAnsi="Times New Roman"/>
          <w:sz w:val="28"/>
          <w:szCs w:val="28"/>
          <w:lang w:eastAsia="ru-RU"/>
        </w:rPr>
        <w:t xml:space="preserve">4. Виконавчому комітету Шептицької  міської ради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F958D4" w:rsidRPr="00681497" w:rsidRDefault="00F958D4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1497">
        <w:rPr>
          <w:rFonts w:ascii="Times New Roman" w:hAnsi="Times New Roman"/>
          <w:sz w:val="28"/>
          <w:szCs w:val="28"/>
          <w:lang w:eastAsia="ru-RU"/>
        </w:rPr>
        <w:t>5. Контроль за виконанням р</w:t>
      </w:r>
      <w:r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шення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 покласти на пост</w:t>
      </w:r>
      <w:r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йну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 депутатську ком</w:t>
      </w:r>
      <w:r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681497">
        <w:rPr>
          <w:rFonts w:ascii="Times New Roman" w:hAnsi="Times New Roman"/>
          <w:sz w:val="28"/>
          <w:szCs w:val="28"/>
          <w:lang w:eastAsia="ru-RU"/>
        </w:rPr>
        <w:t>с</w:t>
      </w:r>
      <w:r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681497">
        <w:rPr>
          <w:rFonts w:ascii="Times New Roman" w:hAnsi="Times New Roman"/>
          <w:sz w:val="28"/>
          <w:szCs w:val="28"/>
          <w:lang w:eastAsia="ru-RU"/>
        </w:rPr>
        <w:t>ю з питань м</w:t>
      </w:r>
      <w:r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стобудування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>, регулювання земельних в</w:t>
      </w:r>
      <w:r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адм</w:t>
      </w:r>
      <w:proofErr w:type="spellEnd"/>
      <w:r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681497">
        <w:rPr>
          <w:rFonts w:ascii="Times New Roman" w:hAnsi="Times New Roman"/>
          <w:sz w:val="28"/>
          <w:szCs w:val="28"/>
          <w:lang w:eastAsia="ru-RU"/>
        </w:rPr>
        <w:t>н</w:t>
      </w:r>
      <w:r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стративно-територ</w:t>
      </w:r>
      <w:proofErr w:type="spellEnd"/>
      <w:r w:rsidRPr="00681497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F958D4" w:rsidRPr="00681497" w:rsidRDefault="00F958D4" w:rsidP="00F268A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958D4" w:rsidRPr="00681497" w:rsidRDefault="00F958D4" w:rsidP="00F268A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958D4" w:rsidRPr="00681497" w:rsidRDefault="00F958D4" w:rsidP="00F268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681497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681497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681497">
        <w:rPr>
          <w:rFonts w:ascii="Times New Roman" w:hAnsi="Times New Roman"/>
          <w:sz w:val="28"/>
          <w:szCs w:val="28"/>
          <w:lang w:eastAsia="ru-RU"/>
        </w:rPr>
        <w:tab/>
      </w:r>
      <w:r w:rsidRPr="00681497">
        <w:rPr>
          <w:rFonts w:ascii="Times New Roman" w:hAnsi="Times New Roman"/>
          <w:i/>
          <w:sz w:val="28"/>
          <w:szCs w:val="28"/>
          <w:lang w:eastAsia="ru-RU"/>
        </w:rPr>
        <w:tab/>
      </w:r>
      <w:r w:rsidR="00C01B8E">
        <w:rPr>
          <w:rFonts w:ascii="Times New Roman" w:hAnsi="Times New Roman"/>
          <w:i/>
          <w:sz w:val="28"/>
          <w:szCs w:val="28"/>
          <w:lang w:eastAsia="ru-RU"/>
        </w:rPr>
        <w:t xml:space="preserve">           </w:t>
      </w:r>
      <w:r w:rsidR="00C01B8E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C01B8E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C01B8E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681497">
        <w:rPr>
          <w:rFonts w:ascii="Times New Roman" w:hAnsi="Times New Roman"/>
          <w:i/>
          <w:sz w:val="28"/>
          <w:szCs w:val="28"/>
          <w:lang w:eastAsia="ru-RU"/>
        </w:rPr>
        <w:tab/>
      </w:r>
      <w:r w:rsidR="00946484" w:rsidRPr="00681497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681497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681497">
        <w:rPr>
          <w:rFonts w:ascii="Times New Roman" w:hAnsi="Times New Roman"/>
          <w:sz w:val="28"/>
          <w:szCs w:val="28"/>
          <w:lang w:eastAsia="ru-RU"/>
        </w:rPr>
        <w:t>Андрій  ЗАЛІВСЬКИЙ</w:t>
      </w:r>
    </w:p>
    <w:p w:rsidR="00F958D4" w:rsidRPr="00681497" w:rsidRDefault="00F958D4" w:rsidP="00F268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sectPr w:rsidR="00F958D4" w:rsidRPr="0068149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09BA"/>
    <w:rsid w:val="00025EB0"/>
    <w:rsid w:val="00026E60"/>
    <w:rsid w:val="00033BAA"/>
    <w:rsid w:val="00060320"/>
    <w:rsid w:val="00061201"/>
    <w:rsid w:val="00067335"/>
    <w:rsid w:val="00092067"/>
    <w:rsid w:val="000B7398"/>
    <w:rsid w:val="000C5D50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6EE8"/>
    <w:rsid w:val="001D2BC6"/>
    <w:rsid w:val="001E37CE"/>
    <w:rsid w:val="00210845"/>
    <w:rsid w:val="0021382C"/>
    <w:rsid w:val="0028758E"/>
    <w:rsid w:val="002E57FB"/>
    <w:rsid w:val="00315367"/>
    <w:rsid w:val="00322347"/>
    <w:rsid w:val="003519DC"/>
    <w:rsid w:val="003537F5"/>
    <w:rsid w:val="00360728"/>
    <w:rsid w:val="003A35FD"/>
    <w:rsid w:val="003F4A93"/>
    <w:rsid w:val="003F5B5D"/>
    <w:rsid w:val="00412993"/>
    <w:rsid w:val="00414557"/>
    <w:rsid w:val="0041549B"/>
    <w:rsid w:val="00430432"/>
    <w:rsid w:val="00447CA0"/>
    <w:rsid w:val="0045023B"/>
    <w:rsid w:val="00462FB9"/>
    <w:rsid w:val="00464DBE"/>
    <w:rsid w:val="00475DD8"/>
    <w:rsid w:val="0048434E"/>
    <w:rsid w:val="0049271A"/>
    <w:rsid w:val="00492B88"/>
    <w:rsid w:val="0049721C"/>
    <w:rsid w:val="004D7CAC"/>
    <w:rsid w:val="004E2E6C"/>
    <w:rsid w:val="004E3B7F"/>
    <w:rsid w:val="004F1C7C"/>
    <w:rsid w:val="0050033B"/>
    <w:rsid w:val="00526D96"/>
    <w:rsid w:val="00547BC1"/>
    <w:rsid w:val="00567494"/>
    <w:rsid w:val="005828C1"/>
    <w:rsid w:val="005901A1"/>
    <w:rsid w:val="00592A64"/>
    <w:rsid w:val="0059470A"/>
    <w:rsid w:val="005E680E"/>
    <w:rsid w:val="00624134"/>
    <w:rsid w:val="006271C7"/>
    <w:rsid w:val="00630D51"/>
    <w:rsid w:val="00641729"/>
    <w:rsid w:val="00642FE2"/>
    <w:rsid w:val="006435E9"/>
    <w:rsid w:val="00681497"/>
    <w:rsid w:val="006B130F"/>
    <w:rsid w:val="006B3F15"/>
    <w:rsid w:val="006E09CC"/>
    <w:rsid w:val="006E505E"/>
    <w:rsid w:val="006F7253"/>
    <w:rsid w:val="00713E49"/>
    <w:rsid w:val="00757CF4"/>
    <w:rsid w:val="00776436"/>
    <w:rsid w:val="007B518B"/>
    <w:rsid w:val="007F3E81"/>
    <w:rsid w:val="007F6C7B"/>
    <w:rsid w:val="008038FF"/>
    <w:rsid w:val="008164B5"/>
    <w:rsid w:val="00877261"/>
    <w:rsid w:val="00890A5B"/>
    <w:rsid w:val="00893E6F"/>
    <w:rsid w:val="008E4668"/>
    <w:rsid w:val="009019FC"/>
    <w:rsid w:val="0090640E"/>
    <w:rsid w:val="009210AC"/>
    <w:rsid w:val="009228E6"/>
    <w:rsid w:val="00925C09"/>
    <w:rsid w:val="0094247C"/>
    <w:rsid w:val="00946484"/>
    <w:rsid w:val="009713DB"/>
    <w:rsid w:val="00976EE7"/>
    <w:rsid w:val="009D3328"/>
    <w:rsid w:val="009F4826"/>
    <w:rsid w:val="009F5C45"/>
    <w:rsid w:val="00A25163"/>
    <w:rsid w:val="00A86F97"/>
    <w:rsid w:val="00AC4146"/>
    <w:rsid w:val="00AC4769"/>
    <w:rsid w:val="00AD4650"/>
    <w:rsid w:val="00B14242"/>
    <w:rsid w:val="00B17C8B"/>
    <w:rsid w:val="00B42FCD"/>
    <w:rsid w:val="00B447AD"/>
    <w:rsid w:val="00B45C0D"/>
    <w:rsid w:val="00B55CFE"/>
    <w:rsid w:val="00B61A66"/>
    <w:rsid w:val="00B841C1"/>
    <w:rsid w:val="00B85FDD"/>
    <w:rsid w:val="00B93666"/>
    <w:rsid w:val="00B94277"/>
    <w:rsid w:val="00BB69CD"/>
    <w:rsid w:val="00BC2108"/>
    <w:rsid w:val="00BD0EA6"/>
    <w:rsid w:val="00BF5FD3"/>
    <w:rsid w:val="00BF6E8E"/>
    <w:rsid w:val="00C01B8E"/>
    <w:rsid w:val="00C3672F"/>
    <w:rsid w:val="00C606A6"/>
    <w:rsid w:val="00C71483"/>
    <w:rsid w:val="00C72DDB"/>
    <w:rsid w:val="00CC6328"/>
    <w:rsid w:val="00CE3ECC"/>
    <w:rsid w:val="00CE56A2"/>
    <w:rsid w:val="00D22838"/>
    <w:rsid w:val="00D35676"/>
    <w:rsid w:val="00D57580"/>
    <w:rsid w:val="00D63362"/>
    <w:rsid w:val="00D70904"/>
    <w:rsid w:val="00D87233"/>
    <w:rsid w:val="00D91AF9"/>
    <w:rsid w:val="00E01413"/>
    <w:rsid w:val="00E0515A"/>
    <w:rsid w:val="00E26AE7"/>
    <w:rsid w:val="00E304F2"/>
    <w:rsid w:val="00E42524"/>
    <w:rsid w:val="00E51FB6"/>
    <w:rsid w:val="00E74A7A"/>
    <w:rsid w:val="00E93525"/>
    <w:rsid w:val="00EB4013"/>
    <w:rsid w:val="00EB7D3D"/>
    <w:rsid w:val="00ED2329"/>
    <w:rsid w:val="00EE3A83"/>
    <w:rsid w:val="00EF4C44"/>
    <w:rsid w:val="00F07AAA"/>
    <w:rsid w:val="00F21BDB"/>
    <w:rsid w:val="00F21BED"/>
    <w:rsid w:val="00F268A8"/>
    <w:rsid w:val="00F318F2"/>
    <w:rsid w:val="00F56AB7"/>
    <w:rsid w:val="00F90F66"/>
    <w:rsid w:val="00F958D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B2A2F1B-EC5E-4748-97E1-9300E021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D5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7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1B774-5FC7-4318-A8A0-500ECC992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1949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2025-04-14T12:18:00Z</cp:lastPrinted>
  <dcterms:created xsi:type="dcterms:W3CDTF">2025-03-07T06:28:00Z</dcterms:created>
  <dcterms:modified xsi:type="dcterms:W3CDTF">2025-04-25T11:33:00Z</dcterms:modified>
</cp:coreProperties>
</file>