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68"/>
        <w:ind w:left="6525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Додаток 1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6525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до конкурсної документації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4089" w:firstLin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Голові конкурсної комісії з вибору керуючої компанії індустріального парку «Червоноград»</w:t>
      </w:r>
    </w:p>
    <w:p w:rsidR="005E07C9" w:rsidRP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40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Андрію ЗАЛІВСЬКОМУ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A37F482" wp14:editId="7FAC1CBA">
                <wp:simplePos x="0" y="0"/>
                <wp:positionH relativeFrom="column">
                  <wp:posOffset>2598039</wp:posOffset>
                </wp:positionH>
                <wp:positionV relativeFrom="paragraph">
                  <wp:posOffset>202844</wp:posOffset>
                </wp:positionV>
                <wp:extent cx="3277235" cy="1270"/>
                <wp:effectExtent l="0" t="0" r="0" b="0"/>
                <wp:wrapTopAndBottom distT="0" distB="0"/>
                <wp:docPr id="15" name="Полілінія: фі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>
                              <a:moveTo>
                                <a:pt x="0" y="0"/>
                              </a:moveTo>
                              <a:lnTo>
                                <a:pt x="3277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CEE24" id="Полілінія: фігура 15" o:spid="_x0000_s1026" style="position:absolute;margin-left:204.55pt;margin-top:15.95pt;width:258.05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277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" path="m,l3277235,e" filled="f" strokeweight=".26669mm">
                <v:path arrowok="t"/>
                <w10:wrap type="topAndBottom"/>
              </v:shape>
            </w:pict>
          </mc:Fallback>
        </mc:AlternateConten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8D7154B" wp14:editId="3E588C2D">
                <wp:simplePos x="0" y="0"/>
                <wp:positionH relativeFrom="column">
                  <wp:posOffset>2598039</wp:posOffset>
                </wp:positionH>
                <wp:positionV relativeFrom="paragraph">
                  <wp:posOffset>226271</wp:posOffset>
                </wp:positionV>
                <wp:extent cx="3378200" cy="1270"/>
                <wp:effectExtent l="0" t="0" r="0" b="0"/>
                <wp:wrapTopAndBottom distT="0" distB="0"/>
                <wp:docPr id="4" name="Полілінія: фі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6419F" id="Полілінія: фігура 4" o:spid="_x0000_s1026" style="position:absolute;margin-left:204.55pt;margin-top:17.8pt;width:266pt;height: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" path="m,l3377688,e" filled="f" strokecolor="#000008" strokeweight=".20106mm">
                <v:path arrowok="t"/>
                <w10:wrap type="topAndBottom"/>
              </v:shape>
            </w:pict>
          </mc:Fallback>
        </mc:AlternateContent>
      </w:r>
    </w:p>
    <w:p w:rsidR="005E07C9" w:rsidRDefault="005E07C9" w:rsidP="005E07C9">
      <w:pPr>
        <w:spacing w:before="2"/>
        <w:ind w:left="5599"/>
        <w:rPr>
          <w:sz w:val="20"/>
          <w:szCs w:val="20"/>
        </w:rPr>
      </w:pPr>
      <w:r>
        <w:rPr>
          <w:color w:val="000009"/>
          <w:sz w:val="20"/>
          <w:szCs w:val="20"/>
        </w:rPr>
        <w:t>(повне найменування заявника)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66068172" wp14:editId="22A0F039">
                <wp:simplePos x="0" y="0"/>
                <wp:positionH relativeFrom="column">
                  <wp:posOffset>2598039</wp:posOffset>
                </wp:positionH>
                <wp:positionV relativeFrom="paragraph">
                  <wp:posOffset>199593</wp:posOffset>
                </wp:positionV>
                <wp:extent cx="3378200" cy="1270"/>
                <wp:effectExtent l="0" t="0" r="0" b="0"/>
                <wp:wrapTopAndBottom distT="0" distB="0"/>
                <wp:docPr id="23" name="Полілінія: фі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55ACE" id="Полілінія: фігура 23" o:spid="_x0000_s1026" style="position:absolute;margin-left:204.55pt;margin-top:15.7pt;width:266pt;height: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" path="m,l3377688,e" filled="f" strokecolor="#000008" strokeweight=".20106mm">
                <v:path arrowok="t"/>
                <w10:wrap type="topAndBottom"/>
              </v:shape>
            </w:pict>
          </mc:Fallback>
        </mc:AlternateContent>
      </w:r>
    </w:p>
    <w:p w:rsidR="005E07C9" w:rsidRDefault="005E07C9" w:rsidP="005E07C9">
      <w:pPr>
        <w:spacing w:before="2"/>
        <w:ind w:left="6122"/>
        <w:rPr>
          <w:sz w:val="20"/>
          <w:szCs w:val="20"/>
        </w:rPr>
      </w:pPr>
      <w:r>
        <w:rPr>
          <w:color w:val="000009"/>
          <w:sz w:val="20"/>
          <w:szCs w:val="20"/>
        </w:rPr>
        <w:t>(юридична адреса)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132C6D36" wp14:editId="2A66746E">
                <wp:simplePos x="0" y="0"/>
                <wp:positionH relativeFrom="column">
                  <wp:posOffset>2598039</wp:posOffset>
                </wp:positionH>
                <wp:positionV relativeFrom="paragraph">
                  <wp:posOffset>199593</wp:posOffset>
                </wp:positionV>
                <wp:extent cx="3378200" cy="1270"/>
                <wp:effectExtent l="0" t="0" r="0" b="0"/>
                <wp:wrapTopAndBottom distT="0" distB="0"/>
                <wp:docPr id="20" name="Полілінія: фі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251D8" id="Полілінія: фігура 20" o:spid="_x0000_s1026" style="position:absolute;margin-left:204.55pt;margin-top:15.7pt;width:266pt;height: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" path="m,l3377688,e" filled="f" strokecolor="#000008" strokeweight=".20106mm">
                <v:path arrowok="t"/>
                <w10:wrap type="topAndBottom"/>
              </v:shape>
            </w:pict>
          </mc:Fallback>
        </mc:AlternateContent>
      </w:r>
    </w:p>
    <w:p w:rsidR="005E07C9" w:rsidRDefault="005E07C9" w:rsidP="005E07C9">
      <w:pPr>
        <w:spacing w:before="3"/>
        <w:ind w:left="6115"/>
        <w:rPr>
          <w:sz w:val="20"/>
          <w:szCs w:val="20"/>
        </w:rPr>
      </w:pPr>
      <w:r>
        <w:rPr>
          <w:color w:val="000009"/>
          <w:sz w:val="20"/>
          <w:szCs w:val="20"/>
        </w:rPr>
        <w:t>(номери телефону)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8D6233" wp14:editId="45FD07E2">
                <wp:simplePos x="0" y="0"/>
                <wp:positionH relativeFrom="column">
                  <wp:posOffset>2598039</wp:posOffset>
                </wp:positionH>
                <wp:positionV relativeFrom="paragraph">
                  <wp:posOffset>199339</wp:posOffset>
                </wp:positionV>
                <wp:extent cx="3378200" cy="1270"/>
                <wp:effectExtent l="0" t="0" r="0" b="0"/>
                <wp:wrapTopAndBottom distT="0" distB="0"/>
                <wp:docPr id="6" name="Полілінія: фі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AE3DD" id="Полілінія: фігура 6" o:spid="_x0000_s1026" style="position:absolute;margin-left:204.55pt;margin-top:15.7pt;width:266pt;height: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" path="m,l3377688,e" filled="f" strokecolor="#000008" strokeweight=".20106mm">
                <v:path arrowok="t"/>
                <w10:wrap type="topAndBottom"/>
              </v:shape>
            </w:pict>
          </mc:Fallback>
        </mc:AlternateContent>
      </w:r>
    </w:p>
    <w:p w:rsidR="005E07C9" w:rsidRDefault="005E07C9" w:rsidP="005E07C9">
      <w:pPr>
        <w:spacing w:before="2"/>
        <w:ind w:left="5738"/>
        <w:rPr>
          <w:sz w:val="20"/>
          <w:szCs w:val="20"/>
        </w:rPr>
      </w:pPr>
      <w:r>
        <w:rPr>
          <w:color w:val="000009"/>
          <w:sz w:val="20"/>
          <w:szCs w:val="20"/>
        </w:rPr>
        <w:t>(посада, ПІП представника)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143"/>
        <w:rPr>
          <w:color w:val="000000"/>
          <w:sz w:val="20"/>
          <w:szCs w:val="20"/>
        </w:rPr>
      </w:pPr>
    </w:p>
    <w:p w:rsidR="005E07C9" w:rsidRDefault="005E07C9" w:rsidP="005E07C9">
      <w:pPr>
        <w:pStyle w:val="Heading1"/>
        <w:ind w:left="1458" w:right="1451"/>
        <w:jc w:val="center"/>
      </w:pPr>
      <w:r>
        <w:rPr>
          <w:color w:val="000009"/>
        </w:rPr>
        <w:t>Заявка</w:t>
      </w:r>
    </w:p>
    <w:p w:rsidR="005E07C9" w:rsidRDefault="005E07C9" w:rsidP="005E07C9">
      <w:pPr>
        <w:ind w:left="1457" w:right="1451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на участь у конкурсі з вибору керуючої компанії індустріального парку «Червоноград»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272"/>
        <w:rPr>
          <w:b/>
          <w:color w:val="000000"/>
          <w:sz w:val="24"/>
          <w:szCs w:val="24"/>
        </w:rPr>
      </w:pP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118" w:right="103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Законом України «Про індустріальні парки», рішенням Червоноградської міської ради </w:t>
      </w:r>
      <w:r>
        <w:rPr>
          <w:color w:val="000009"/>
          <w:sz w:val="24"/>
          <w:szCs w:val="24"/>
        </w:rPr>
        <w:t>від 14.09.2023 №2055 «Про створення індустріального парку «Червоноград»;</w:t>
      </w:r>
      <w:r>
        <w:rPr>
          <w:color w:val="000000"/>
          <w:sz w:val="24"/>
          <w:szCs w:val="24"/>
        </w:rPr>
        <w:t xml:space="preserve">, рішенням Червоноградської міської ради від 30.04.2024 року № 2540 «Про організацію та проведення конкурсу з вибору керуючої компанії індустріального парку «Червоноград» прошу Вас розглянути дану заявку на участь в конкурсі з вибору керуючої компанії індустріального </w:t>
      </w:r>
      <w:r>
        <w:rPr>
          <w:color w:val="000009"/>
          <w:sz w:val="24"/>
          <w:szCs w:val="24"/>
        </w:rPr>
        <w:t>парку «Червоноград».</w:t>
      </w: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4"/>
          <w:szCs w:val="24"/>
        </w:rPr>
      </w:pPr>
    </w:p>
    <w:p w:rsidR="005E07C9" w:rsidRDefault="005E07C9" w:rsidP="005E07C9">
      <w:pPr>
        <w:pStyle w:val="Heading1"/>
        <w:spacing w:line="274" w:lineRule="auto"/>
        <w:ind w:firstLine="118"/>
        <w:jc w:val="both"/>
        <w:rPr>
          <w:color w:val="000009"/>
        </w:rPr>
      </w:pPr>
      <w:r>
        <w:rPr>
          <w:color w:val="000009"/>
        </w:rPr>
        <w:t>Назва об’єкта конкурсу:</w:t>
      </w:r>
    </w:p>
    <w:p w:rsidR="005E07C9" w:rsidRPr="006E53C6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118" w:right="103" w:firstLine="566"/>
        <w:jc w:val="both"/>
        <w:rPr>
          <w:color w:val="000009"/>
          <w:sz w:val="24"/>
          <w:szCs w:val="24"/>
        </w:rPr>
      </w:pPr>
      <w:r w:rsidRPr="006E53C6">
        <w:rPr>
          <w:color w:val="000009"/>
          <w:sz w:val="24"/>
          <w:szCs w:val="24"/>
        </w:rPr>
        <w:t xml:space="preserve">            Створення Індустріального парку «Червоноград» на суміжних земельних ділянках-  (земельна ділянка № 1 кадастровий номер 4624886600:05:000:0822 площею 13,5655 га; земельна ділянка № 2 кадастровий номер 4624886600:19:001:0812 площею 9,5139 га; земельна ділянка № 3 кадастровий номер 4624886600:12:000:0966 площею 37,9751 га; земельна ділянка № 4 кадастровий номер 4624886600:12:000:0967 площею 2,0000 га;  загальною площею 63, 0545 га в районі присілка </w:t>
      </w:r>
      <w:proofErr w:type="spellStart"/>
      <w:r w:rsidRPr="006E53C6">
        <w:rPr>
          <w:color w:val="000009"/>
          <w:sz w:val="24"/>
          <w:szCs w:val="24"/>
        </w:rPr>
        <w:t>Дженджерівка</w:t>
      </w:r>
      <w:proofErr w:type="spellEnd"/>
      <w:r w:rsidRPr="006E53C6">
        <w:rPr>
          <w:color w:val="000009"/>
          <w:sz w:val="24"/>
          <w:szCs w:val="24"/>
        </w:rPr>
        <w:t xml:space="preserve"> села Сілець Червоноградського району Львівської області», цільове призначення - 11.02 для розміщення та експлуатації основних, підсобних і допоміжних будівель, споруд підприємств переробної, </w:t>
      </w:r>
      <w:r w:rsidRPr="006E53C6">
        <w:rPr>
          <w:color w:val="000009"/>
          <w:sz w:val="24"/>
          <w:szCs w:val="24"/>
        </w:rPr>
        <w:lastRenderedPageBreak/>
        <w:t>машинобудівної та іншої промисловості, які передбачені для створення і функціонування індустріального парку. Право власності на земельну ділянку оформлене за Червоноградською міською територіальною громадою в особі Червоноградської міської ради.</w:t>
      </w:r>
    </w:p>
    <w:p w:rsidR="005E07C9" w:rsidRPr="006E53C6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118" w:right="103" w:firstLine="566"/>
        <w:jc w:val="both"/>
        <w:rPr>
          <w:color w:val="000009"/>
          <w:sz w:val="24"/>
          <w:szCs w:val="24"/>
        </w:rPr>
      </w:pPr>
    </w:p>
    <w:p w:rsidR="005E07C9" w:rsidRDefault="005E07C9" w:rsidP="005E07C9">
      <w:pPr>
        <w:ind w:left="118" w:right="106"/>
        <w:jc w:val="both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 xml:space="preserve">Повне </w:t>
      </w:r>
      <w:r>
        <w:rPr>
          <w:b/>
          <w:sz w:val="24"/>
          <w:szCs w:val="24"/>
        </w:rPr>
        <w:t xml:space="preserve">найменування, місцезнаходження, номери телефонів, електронна адреса учасника </w:t>
      </w:r>
      <w:r>
        <w:rPr>
          <w:b/>
          <w:color w:val="000009"/>
          <w:sz w:val="24"/>
          <w:szCs w:val="24"/>
        </w:rPr>
        <w:t>конкурсу:</w:t>
      </w:r>
      <w:r>
        <w:rPr>
          <w:b/>
          <w:color w:val="000009"/>
          <w:sz w:val="24"/>
          <w:szCs w:val="24"/>
        </w:rPr>
        <w:t>________________________________________________________________________</w:t>
      </w:r>
    </w:p>
    <w:p w:rsidR="005E07C9" w:rsidRDefault="005E07C9"/>
    <w:p w:rsidR="005E07C9" w:rsidRDefault="005E07C9" w:rsidP="005E07C9">
      <w:pPr>
        <w:ind w:left="142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Дата, місце і орган реєстрації юридичної особи, організаційно-правова форма:</w:t>
      </w:r>
      <w:r>
        <w:rPr>
          <w:b/>
          <w:color w:val="000009"/>
          <w:sz w:val="24"/>
          <w:szCs w:val="24"/>
        </w:rPr>
        <w:t>___________</w:t>
      </w:r>
    </w:p>
    <w:p w:rsidR="005E07C9" w:rsidRDefault="005E07C9" w:rsidP="005E07C9">
      <w:pPr>
        <w:ind w:left="142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________________________________________________________________________________</w:t>
      </w:r>
    </w:p>
    <w:p w:rsidR="005E07C9" w:rsidRDefault="005E07C9">
      <w:pPr>
        <w:rPr>
          <w:b/>
          <w:color w:val="000009"/>
          <w:sz w:val="24"/>
          <w:szCs w:val="24"/>
        </w:rPr>
      </w:pPr>
    </w:p>
    <w:p w:rsidR="005E07C9" w:rsidRDefault="005E07C9" w:rsidP="005E07C9">
      <w:pPr>
        <w:ind w:left="118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Загальні відомості про посадових осіб органу управління:</w:t>
      </w:r>
      <w:r>
        <w:rPr>
          <w:b/>
          <w:color w:val="000009"/>
          <w:sz w:val="24"/>
          <w:szCs w:val="24"/>
        </w:rPr>
        <w:t>_____________________________</w:t>
      </w:r>
    </w:p>
    <w:p w:rsidR="005E07C9" w:rsidRDefault="005E07C9" w:rsidP="005E07C9">
      <w:pPr>
        <w:ind w:left="118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_______________________________________________________________________________</w:t>
      </w:r>
    </w:p>
    <w:p w:rsidR="005E07C9" w:rsidRDefault="005E07C9"/>
    <w:p w:rsidR="005E07C9" w:rsidRDefault="005E07C9" w:rsidP="005E07C9">
      <w:pPr>
        <w:ind w:left="118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Відомості про осіб, уповноважених діяти від імені Учасника конкурсу (підстава, посада, П.І.П.):</w:t>
      </w:r>
      <w:r>
        <w:rPr>
          <w:b/>
          <w:color w:val="000009"/>
          <w:sz w:val="24"/>
          <w:szCs w:val="24"/>
        </w:rPr>
        <w:t>________________________________________________________________________</w:t>
      </w:r>
    </w:p>
    <w:p w:rsidR="005E07C9" w:rsidRDefault="005E07C9"/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5E07C9" w:rsidRDefault="005E07C9" w:rsidP="005E07C9">
      <w:pPr>
        <w:tabs>
          <w:tab w:val="left" w:pos="839"/>
          <w:tab w:val="left" w:pos="2874"/>
          <w:tab w:val="left" w:pos="3535"/>
          <w:tab w:val="left" w:pos="4034"/>
          <w:tab w:val="left" w:pos="7330"/>
          <w:tab w:val="left" w:pos="7575"/>
        </w:tabs>
        <w:ind w:right="767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«</w:t>
      </w:r>
      <w:r>
        <w:rPr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 xml:space="preserve">» </w:t>
      </w:r>
      <w:r>
        <w:rPr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>20</w:t>
      </w:r>
      <w:r>
        <w:rPr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>р.</w:t>
      </w:r>
      <w:r>
        <w:rPr>
          <w:b/>
          <w:color w:val="000009"/>
          <w:sz w:val="24"/>
          <w:szCs w:val="24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ab/>
      </w:r>
      <w:r>
        <w:rPr>
          <w:b/>
          <w:color w:val="000009"/>
          <w:sz w:val="24"/>
          <w:szCs w:val="24"/>
        </w:rPr>
        <w:t>посада, ПІБ</w:t>
      </w:r>
    </w:p>
    <w:p w:rsidR="005E07C9" w:rsidRDefault="005E07C9" w:rsidP="005E07C9">
      <w:pPr>
        <w:tabs>
          <w:tab w:val="left" w:pos="1903"/>
        </w:tabs>
        <w:spacing w:before="2" w:line="228" w:lineRule="auto"/>
        <w:ind w:left="759"/>
        <w:jc w:val="center"/>
        <w:rPr>
          <w:b/>
          <w:sz w:val="20"/>
          <w:szCs w:val="20"/>
        </w:rPr>
      </w:pPr>
      <w:r>
        <w:rPr>
          <w:b/>
          <w:color w:val="000009"/>
          <w:sz w:val="20"/>
          <w:szCs w:val="20"/>
        </w:rPr>
        <w:t>МП</w:t>
      </w:r>
      <w:r>
        <w:rPr>
          <w:b/>
          <w:color w:val="000009"/>
          <w:sz w:val="20"/>
          <w:szCs w:val="20"/>
        </w:rPr>
        <w:tab/>
        <w:t>(підпис)</w:t>
      </w:r>
    </w:p>
    <w:p w:rsidR="005E07C9" w:rsidRDefault="005E07C9" w:rsidP="005E07C9">
      <w:pPr>
        <w:spacing w:line="228" w:lineRule="auto"/>
        <w:ind w:left="1457" w:right="2209"/>
        <w:jc w:val="center"/>
        <w:rPr>
          <w:sz w:val="20"/>
          <w:szCs w:val="20"/>
        </w:rPr>
        <w:sectPr w:rsidR="005E07C9" w:rsidSect="005E07C9">
          <w:pgSz w:w="11910" w:h="16840"/>
          <w:pgMar w:top="792" w:right="740" w:bottom="280" w:left="1300" w:header="708" w:footer="708" w:gutter="0"/>
          <w:cols w:space="720"/>
        </w:sectPr>
      </w:pPr>
      <w:r>
        <w:rPr>
          <w:color w:val="000009"/>
          <w:sz w:val="20"/>
          <w:szCs w:val="20"/>
        </w:rPr>
        <w:t>(за наявності</w:t>
      </w:r>
      <w:r>
        <w:rPr>
          <w:color w:val="000009"/>
          <w:sz w:val="20"/>
          <w:szCs w:val="20"/>
        </w:rPr>
        <w:t>)</w:t>
      </w:r>
    </w:p>
    <w:p w:rsidR="005E07C9" w:rsidRPr="005E07C9" w:rsidRDefault="005E07C9"/>
    <w:sectPr w:rsidR="005E07C9" w:rsidRPr="005E07C9" w:rsidSect="00F47C14">
      <w:headerReference w:type="default" r:id="rId7"/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6D5" w:rsidRDefault="00CE66D5" w:rsidP="00AF7487">
      <w:pPr>
        <w:spacing w:after="0" w:line="240" w:lineRule="auto"/>
      </w:pPr>
      <w:r>
        <w:separator/>
      </w:r>
    </w:p>
  </w:endnote>
  <w:endnote w:type="continuationSeparator" w:id="0">
    <w:p w:rsidR="00CE66D5" w:rsidRDefault="00CE66D5" w:rsidP="00AF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6D5" w:rsidRDefault="00CE66D5" w:rsidP="00AF7487">
      <w:pPr>
        <w:spacing w:after="0" w:line="240" w:lineRule="auto"/>
      </w:pPr>
      <w:r>
        <w:separator/>
      </w:r>
    </w:p>
  </w:footnote>
  <w:footnote w:type="continuationSeparator" w:id="0">
    <w:p w:rsidR="00CE66D5" w:rsidRDefault="00CE66D5" w:rsidP="00AF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031188"/>
      <w:docPartObj>
        <w:docPartGallery w:val="Page Numbers (Top of Page)"/>
        <w:docPartUnique/>
      </w:docPartObj>
    </w:sdtPr>
    <w:sdtContent>
      <w:p w:rsidR="00AF7487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7D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F7487" w:rsidRDefault="00AF7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D8F"/>
    <w:multiLevelType w:val="multilevel"/>
    <w:tmpl w:val="4160611E"/>
    <w:lvl w:ilvl="0">
      <w:start w:val="1"/>
      <w:numFmt w:val="decimal"/>
      <w:lvlText w:val="%1."/>
      <w:lvlJc w:val="left"/>
      <w:pPr>
        <w:ind w:left="3954" w:hanging="240"/>
      </w:pPr>
    </w:lvl>
    <w:lvl w:ilvl="1">
      <w:start w:val="1"/>
      <w:numFmt w:val="decimal"/>
      <w:lvlText w:val="%1.%2."/>
      <w:lvlJc w:val="left"/>
      <w:pPr>
        <w:ind w:left="1225" w:hanging="540"/>
      </w:pPr>
    </w:lvl>
    <w:lvl w:ilvl="2">
      <w:numFmt w:val="bullet"/>
      <w:lvlText w:val="−"/>
      <w:lvlJc w:val="left"/>
      <w:pPr>
        <w:ind w:left="118" w:hanging="54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80" w:hanging="540"/>
      </w:pPr>
    </w:lvl>
    <w:lvl w:ilvl="4">
      <w:numFmt w:val="bullet"/>
      <w:lvlText w:val="•"/>
      <w:lvlJc w:val="left"/>
      <w:pPr>
        <w:ind w:left="3960" w:hanging="540"/>
      </w:pPr>
    </w:lvl>
    <w:lvl w:ilvl="5">
      <w:numFmt w:val="bullet"/>
      <w:lvlText w:val="•"/>
      <w:lvlJc w:val="left"/>
      <w:pPr>
        <w:ind w:left="4944" w:hanging="540"/>
      </w:pPr>
    </w:lvl>
    <w:lvl w:ilvl="6">
      <w:numFmt w:val="bullet"/>
      <w:lvlText w:val="•"/>
      <w:lvlJc w:val="left"/>
      <w:pPr>
        <w:ind w:left="5928" w:hanging="540"/>
      </w:pPr>
    </w:lvl>
    <w:lvl w:ilvl="7">
      <w:numFmt w:val="bullet"/>
      <w:lvlText w:val="•"/>
      <w:lvlJc w:val="left"/>
      <w:pPr>
        <w:ind w:left="6913" w:hanging="540"/>
      </w:pPr>
    </w:lvl>
    <w:lvl w:ilvl="8">
      <w:numFmt w:val="bullet"/>
      <w:lvlText w:val="•"/>
      <w:lvlJc w:val="left"/>
      <w:pPr>
        <w:ind w:left="7897" w:hanging="540"/>
      </w:pPr>
    </w:lvl>
  </w:abstractNum>
  <w:abstractNum w:abstractNumId="1" w15:restartNumberingAfterBreak="0">
    <w:nsid w:val="18720ABE"/>
    <w:multiLevelType w:val="multilevel"/>
    <w:tmpl w:val="51129F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7101739"/>
    <w:multiLevelType w:val="hybridMultilevel"/>
    <w:tmpl w:val="1430FDBE"/>
    <w:lvl w:ilvl="0" w:tplc="E59650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6E3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9C2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0EF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23C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27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E0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E5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6AE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144F"/>
    <w:multiLevelType w:val="hybridMultilevel"/>
    <w:tmpl w:val="DD12911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79E2"/>
    <w:multiLevelType w:val="hybridMultilevel"/>
    <w:tmpl w:val="F57E9FF0"/>
    <w:lvl w:ilvl="0" w:tplc="218E8DB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F6DE2"/>
    <w:multiLevelType w:val="hybridMultilevel"/>
    <w:tmpl w:val="276A6490"/>
    <w:lvl w:ilvl="0" w:tplc="E500BFE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663F06"/>
    <w:multiLevelType w:val="hybridMultilevel"/>
    <w:tmpl w:val="DD129116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E0CCE"/>
    <w:multiLevelType w:val="hybridMultilevel"/>
    <w:tmpl w:val="190892E6"/>
    <w:lvl w:ilvl="0" w:tplc="FAD68F8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71670"/>
    <w:multiLevelType w:val="hybridMultilevel"/>
    <w:tmpl w:val="205CD71A"/>
    <w:lvl w:ilvl="0" w:tplc="E1A06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7180"/>
    <w:multiLevelType w:val="hybridMultilevel"/>
    <w:tmpl w:val="1732411C"/>
    <w:lvl w:ilvl="0" w:tplc="63483C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B48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03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86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8AA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08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62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E5B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526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9516E"/>
    <w:multiLevelType w:val="hybridMultilevel"/>
    <w:tmpl w:val="610E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F3BFA"/>
    <w:multiLevelType w:val="multilevel"/>
    <w:tmpl w:val="5DA0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F24701"/>
    <w:multiLevelType w:val="multilevel"/>
    <w:tmpl w:val="4F60A3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3515F0"/>
    <w:multiLevelType w:val="hybridMultilevel"/>
    <w:tmpl w:val="DD12911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8961">
    <w:abstractNumId w:val="6"/>
  </w:num>
  <w:num w:numId="2" w16cid:durableId="192234658">
    <w:abstractNumId w:val="5"/>
  </w:num>
  <w:num w:numId="3" w16cid:durableId="446310664">
    <w:abstractNumId w:val="2"/>
  </w:num>
  <w:num w:numId="4" w16cid:durableId="283317607">
    <w:abstractNumId w:val="9"/>
  </w:num>
  <w:num w:numId="5" w16cid:durableId="1531600213">
    <w:abstractNumId w:val="8"/>
  </w:num>
  <w:num w:numId="6" w16cid:durableId="1395154423">
    <w:abstractNumId w:val="3"/>
  </w:num>
  <w:num w:numId="7" w16cid:durableId="1084649664">
    <w:abstractNumId w:val="13"/>
  </w:num>
  <w:num w:numId="8" w16cid:durableId="1509442277">
    <w:abstractNumId w:val="4"/>
  </w:num>
  <w:num w:numId="9" w16cid:durableId="227765467">
    <w:abstractNumId w:val="1"/>
  </w:num>
  <w:num w:numId="10" w16cid:durableId="1170873992">
    <w:abstractNumId w:val="7"/>
  </w:num>
  <w:num w:numId="11" w16cid:durableId="816144575">
    <w:abstractNumId w:val="11"/>
  </w:num>
  <w:num w:numId="12" w16cid:durableId="630595957">
    <w:abstractNumId w:val="0"/>
  </w:num>
  <w:num w:numId="13" w16cid:durableId="1406301282">
    <w:abstractNumId w:val="10"/>
  </w:num>
  <w:num w:numId="14" w16cid:durableId="933245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346"/>
    <w:rsid w:val="000F6046"/>
    <w:rsid w:val="001235AF"/>
    <w:rsid w:val="001267DB"/>
    <w:rsid w:val="00133BD2"/>
    <w:rsid w:val="00134E19"/>
    <w:rsid w:val="001E03AD"/>
    <w:rsid w:val="001E25C7"/>
    <w:rsid w:val="00233137"/>
    <w:rsid w:val="00257CFA"/>
    <w:rsid w:val="002C0E0E"/>
    <w:rsid w:val="00304546"/>
    <w:rsid w:val="0037133D"/>
    <w:rsid w:val="0038741E"/>
    <w:rsid w:val="004160E6"/>
    <w:rsid w:val="004D72F9"/>
    <w:rsid w:val="004F79F8"/>
    <w:rsid w:val="00513ACD"/>
    <w:rsid w:val="0052278D"/>
    <w:rsid w:val="00555071"/>
    <w:rsid w:val="00585A1B"/>
    <w:rsid w:val="00595EE7"/>
    <w:rsid w:val="005B3F7E"/>
    <w:rsid w:val="005D5307"/>
    <w:rsid w:val="005E07C9"/>
    <w:rsid w:val="00637B2E"/>
    <w:rsid w:val="0065199E"/>
    <w:rsid w:val="00662149"/>
    <w:rsid w:val="0067256E"/>
    <w:rsid w:val="006A54D6"/>
    <w:rsid w:val="00701E5F"/>
    <w:rsid w:val="00732F57"/>
    <w:rsid w:val="00774AE8"/>
    <w:rsid w:val="0078024E"/>
    <w:rsid w:val="00794CC3"/>
    <w:rsid w:val="007D35E8"/>
    <w:rsid w:val="008437E8"/>
    <w:rsid w:val="0087614A"/>
    <w:rsid w:val="00917D67"/>
    <w:rsid w:val="00A07CC7"/>
    <w:rsid w:val="00A46EE5"/>
    <w:rsid w:val="00A5396D"/>
    <w:rsid w:val="00AA0B69"/>
    <w:rsid w:val="00AA3363"/>
    <w:rsid w:val="00AC36E1"/>
    <w:rsid w:val="00AE281B"/>
    <w:rsid w:val="00AF7487"/>
    <w:rsid w:val="00B01697"/>
    <w:rsid w:val="00B01C62"/>
    <w:rsid w:val="00B674D2"/>
    <w:rsid w:val="00BA23EE"/>
    <w:rsid w:val="00BE3AA9"/>
    <w:rsid w:val="00BF31FF"/>
    <w:rsid w:val="00C55F4A"/>
    <w:rsid w:val="00C64876"/>
    <w:rsid w:val="00CE66D5"/>
    <w:rsid w:val="00E07346"/>
    <w:rsid w:val="00E31903"/>
    <w:rsid w:val="00E9403E"/>
    <w:rsid w:val="00F90395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24C03"/>
  <w15:docId w15:val="{8298AEBB-F6CC-854C-AE12-ADC0042B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E7"/>
  </w:style>
  <w:style w:type="paragraph" w:styleId="Heading1">
    <w:name w:val="heading 1"/>
    <w:basedOn w:val="Normal"/>
    <w:next w:val="Normal"/>
    <w:link w:val="Heading1Char"/>
    <w:uiPriority w:val="9"/>
    <w:qFormat/>
    <w:rsid w:val="00917D67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7"/>
    <w:pPr>
      <w:ind w:left="720"/>
      <w:contextualSpacing/>
    </w:pPr>
  </w:style>
  <w:style w:type="paragraph" w:styleId="NoSpacing">
    <w:name w:val="No Spacing"/>
    <w:uiPriority w:val="1"/>
    <w:qFormat/>
    <w:rsid w:val="00595E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7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rsid w:val="00FD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74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487"/>
  </w:style>
  <w:style w:type="paragraph" w:styleId="Footer">
    <w:name w:val="footer"/>
    <w:basedOn w:val="Normal"/>
    <w:link w:val="FooterChar"/>
    <w:uiPriority w:val="99"/>
    <w:unhideWhenUsed/>
    <w:rsid w:val="00AF74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487"/>
  </w:style>
  <w:style w:type="character" w:styleId="Strong">
    <w:name w:val="Strong"/>
    <w:basedOn w:val="DefaultParagraphFont"/>
    <w:uiPriority w:val="22"/>
    <w:qFormat/>
    <w:rsid w:val="00794CC3"/>
    <w:rPr>
      <w:b/>
      <w:bCs/>
    </w:rPr>
  </w:style>
  <w:style w:type="paragraph" w:styleId="NormalWeb">
    <w:name w:val="Normal (Web)"/>
    <w:basedOn w:val="Normal"/>
    <w:uiPriority w:val="99"/>
    <w:unhideWhenUsed/>
    <w:rsid w:val="0079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17D67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26</cp:revision>
  <cp:lastPrinted>2024-05-15T10:43:00Z</cp:lastPrinted>
  <dcterms:created xsi:type="dcterms:W3CDTF">2024-02-20T15:32:00Z</dcterms:created>
  <dcterms:modified xsi:type="dcterms:W3CDTF">2024-05-15T12:45:00Z</dcterms:modified>
</cp:coreProperties>
</file>